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2FC58" w14:textId="77777777" w:rsidR="00BA53E1" w:rsidRDefault="00BA53E1" w:rsidP="00BA53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78519" w14:textId="77777777" w:rsidR="00330E66" w:rsidRDefault="00330E66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3A1DC" w14:textId="77777777" w:rsidR="003A4A91" w:rsidRDefault="003A4A91" w:rsidP="003A4A91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>AUTÓGRAFO Nº 6.499</w:t>
      </w:r>
    </w:p>
    <w:p w14:paraId="2F82CA0F" w14:textId="062A2391" w:rsidR="003A4A91" w:rsidRPr="003A4A91" w:rsidRDefault="003A4A91" w:rsidP="003A4A91">
      <w:pPr>
        <w:pStyle w:val="Ttulo"/>
        <w:ind w:left="284"/>
        <w:rPr>
          <w:b w:val="0"/>
          <w:szCs w:val="28"/>
          <w:u w:val="single"/>
        </w:rPr>
      </w:pPr>
      <w:r>
        <w:rPr>
          <w:szCs w:val="28"/>
        </w:rPr>
        <w:t xml:space="preserve"> </w:t>
      </w:r>
      <w:proofErr w:type="gramStart"/>
      <w:r>
        <w:rPr>
          <w:b w:val="0"/>
          <w:szCs w:val="28"/>
        </w:rPr>
        <w:t>de</w:t>
      </w:r>
      <w:proofErr w:type="gramEnd"/>
      <w:r>
        <w:rPr>
          <w:b w:val="0"/>
          <w:szCs w:val="28"/>
        </w:rPr>
        <w:t xml:space="preserve"> 21</w:t>
      </w:r>
      <w:r w:rsidRPr="003A4A91">
        <w:rPr>
          <w:b w:val="0"/>
          <w:szCs w:val="28"/>
        </w:rPr>
        <w:t xml:space="preserve"> de setembro de 2021</w:t>
      </w:r>
    </w:p>
    <w:p w14:paraId="752DC1C8" w14:textId="1012F6AC" w:rsidR="00C703C2" w:rsidRPr="003A4A91" w:rsidRDefault="00C703C2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BA7D5" w14:textId="1BE5B19B" w:rsidR="003A4A91" w:rsidRPr="003A4A91" w:rsidRDefault="003A4A91" w:rsidP="003A4A91">
      <w:pPr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A4A91">
        <w:rPr>
          <w:rFonts w:ascii="Times New Roman" w:hAnsi="Times New Roman" w:cs="Times New Roman"/>
          <w:i/>
          <w:sz w:val="20"/>
          <w:szCs w:val="20"/>
        </w:rPr>
        <w:t>( Projeto</w:t>
      </w:r>
      <w:proofErr w:type="gramEnd"/>
      <w:r w:rsidRPr="003A4A91">
        <w:rPr>
          <w:rFonts w:ascii="Times New Roman" w:hAnsi="Times New Roman" w:cs="Times New Roman"/>
          <w:i/>
          <w:sz w:val="20"/>
          <w:szCs w:val="20"/>
        </w:rPr>
        <w:t xml:space="preserve"> de Lei de iniciativa dos vereadores Rodrigo Rodrigues e Alessandra Lucchesi</w:t>
      </w:r>
      <w:r w:rsidR="005D431D">
        <w:rPr>
          <w:rFonts w:ascii="Times New Roman" w:hAnsi="Times New Roman" w:cs="Times New Roman"/>
          <w:i/>
          <w:sz w:val="20"/>
          <w:szCs w:val="20"/>
        </w:rPr>
        <w:t xml:space="preserve"> de Oliveira</w:t>
      </w:r>
      <w:bookmarkStart w:id="0" w:name="_GoBack"/>
      <w:bookmarkEnd w:id="0"/>
      <w:r w:rsidRPr="003A4A91">
        <w:rPr>
          <w:rFonts w:ascii="Times New Roman" w:hAnsi="Times New Roman" w:cs="Times New Roman"/>
          <w:i/>
          <w:sz w:val="20"/>
          <w:szCs w:val="20"/>
        </w:rPr>
        <w:t>)</w:t>
      </w:r>
    </w:p>
    <w:p w14:paraId="00764174" w14:textId="77777777" w:rsidR="00C703C2" w:rsidRDefault="00C703C2" w:rsidP="00C703C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DA22B39" w14:textId="51055FFA" w:rsidR="00C703C2" w:rsidRPr="00207D58" w:rsidRDefault="003A4A91" w:rsidP="00207D58">
      <w:pPr>
        <w:spacing w:before="120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C01B86" w:rsidRPr="00C01B86">
        <w:rPr>
          <w:rFonts w:ascii="Times New Roman" w:hAnsi="Times New Roman" w:cs="Times New Roman"/>
          <w:i/>
          <w:sz w:val="24"/>
          <w:szCs w:val="24"/>
        </w:rPr>
        <w:t>Dispõe sobre a obrigatoriedade de inserção do símbolo mundial da conscientização do Transtorno do Espectro Autista (TEA), nas placas de atendimento prioritário</w:t>
      </w:r>
      <w:r w:rsidR="003F05BB" w:rsidRPr="003F05BB">
        <w:rPr>
          <w:rFonts w:ascii="Times New Roman" w:hAnsi="Times New Roman" w:cs="Times New Roman"/>
          <w:i/>
          <w:sz w:val="24"/>
          <w:szCs w:val="24"/>
        </w:rPr>
        <w:t>, no âmbito do</w:t>
      </w:r>
      <w:r w:rsidR="003F0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5BB" w:rsidRPr="003F05BB">
        <w:rPr>
          <w:rFonts w:ascii="Times New Roman" w:hAnsi="Times New Roman" w:cs="Times New Roman"/>
          <w:i/>
          <w:sz w:val="24"/>
          <w:szCs w:val="24"/>
        </w:rPr>
        <w:t xml:space="preserve">município de </w:t>
      </w:r>
      <w:r w:rsidR="00C01B86" w:rsidRPr="003F05BB">
        <w:rPr>
          <w:rFonts w:ascii="Times New Roman" w:hAnsi="Times New Roman" w:cs="Times New Roman"/>
          <w:i/>
          <w:sz w:val="24"/>
          <w:szCs w:val="24"/>
        </w:rPr>
        <w:t>B</w:t>
      </w:r>
      <w:r w:rsidR="00C01B86">
        <w:rPr>
          <w:rFonts w:ascii="Times New Roman" w:hAnsi="Times New Roman" w:cs="Times New Roman"/>
          <w:i/>
          <w:sz w:val="24"/>
          <w:szCs w:val="24"/>
        </w:rPr>
        <w:t>otucatu</w:t>
      </w:r>
      <w:r w:rsidR="00C01B86" w:rsidRPr="003F05BB">
        <w:rPr>
          <w:rFonts w:ascii="Times New Roman" w:hAnsi="Times New Roman" w:cs="Times New Roman"/>
          <w:i/>
          <w:sz w:val="24"/>
          <w:szCs w:val="24"/>
        </w:rPr>
        <w:t>.</w:t>
      </w:r>
      <w:r w:rsidR="00C01B86">
        <w:rPr>
          <w:rFonts w:ascii="Times New Roman" w:hAnsi="Times New Roman" w:cs="Times New Roman"/>
          <w:i/>
          <w:sz w:val="24"/>
          <w:szCs w:val="24"/>
        </w:rPr>
        <w:t xml:space="preserve"> ”</w:t>
      </w:r>
    </w:p>
    <w:p w14:paraId="538CE7FA" w14:textId="08DFCAD9" w:rsidR="00207D58" w:rsidRPr="003A4A91" w:rsidRDefault="00207D58" w:rsidP="003A4A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24DA15" w14:textId="68DF2277" w:rsidR="00C01B86" w:rsidRPr="003A4A91" w:rsidRDefault="003A4A91" w:rsidP="003A4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A91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3A4A91">
        <w:rPr>
          <w:rFonts w:ascii="Times New Roman" w:hAnsi="Times New Roman" w:cs="Times New Roman"/>
          <w:b/>
          <w:iCs/>
          <w:sz w:val="28"/>
          <w:szCs w:val="28"/>
          <w:u w:val="single"/>
        </w:rPr>
        <w:t>APROVOU:-</w:t>
      </w:r>
      <w:proofErr w:type="gramEnd"/>
    </w:p>
    <w:p w14:paraId="3ED7FACA" w14:textId="77777777" w:rsidR="003A4A91" w:rsidRDefault="003A4A91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CF0B2" w14:textId="77777777" w:rsidR="003A4A91" w:rsidRDefault="003A4A91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4F535" w14:textId="77777777" w:rsidR="00C01B86" w:rsidRDefault="003A4A91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Art. 1º Os estabelecimentos públicos e privados, no âmbito do Município de Botucatu, ficam obrigados a inserir em suas placas indicativas de atendimento prioritário o símbolo mundial da conscientização ao transtorno do espectro autista, que se configura como uma fita, feita de peças de quebra-cabeça coloridas.</w:t>
      </w:r>
    </w:p>
    <w:p w14:paraId="4012C271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FAEB9" w14:textId="77777777" w:rsidR="00C01B86" w:rsidRPr="00C01B86" w:rsidRDefault="003A4A91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Parágrafo único. Entende-se por estabelecimentos privados:</w:t>
      </w:r>
    </w:p>
    <w:p w14:paraId="50AEB916" w14:textId="77777777" w:rsidR="00C01B86" w:rsidRPr="00C01B86" w:rsidRDefault="003A4A91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I - supermercados;</w:t>
      </w:r>
    </w:p>
    <w:p w14:paraId="59FF5E94" w14:textId="77777777" w:rsidR="00C01B86" w:rsidRPr="00C01B86" w:rsidRDefault="003A4A91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II - bancos;</w:t>
      </w:r>
    </w:p>
    <w:p w14:paraId="34DC2896" w14:textId="77777777" w:rsidR="00C01B86" w:rsidRPr="00C01B86" w:rsidRDefault="003A4A91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III - farmácias;</w:t>
      </w:r>
    </w:p>
    <w:p w14:paraId="7D0DCDA4" w14:textId="77777777" w:rsidR="00C01B86" w:rsidRPr="00C01B86" w:rsidRDefault="003A4A91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IV - bares, restaurantes e similares;</w:t>
      </w:r>
    </w:p>
    <w:p w14:paraId="159713E7" w14:textId="77777777" w:rsidR="00C01B86" w:rsidRDefault="003A4A91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V - lojas comerciais em geral.</w:t>
      </w:r>
    </w:p>
    <w:p w14:paraId="2ABA2D03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33A31" w14:textId="77777777" w:rsidR="00C01B86" w:rsidRDefault="003A4A91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Art. 2º A preferência no atendimento se estenderá, também, à pessoa do acompanhamento do autista.</w:t>
      </w:r>
    </w:p>
    <w:p w14:paraId="435D9C43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C4943" w14:textId="77777777" w:rsidR="00C01B86" w:rsidRDefault="003A4A91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Parágrafo único. Para a obtenção do atendimento prioritário, deverá ser apresentado documento comprobatório de portador do Transtorno do Espectro Autista.</w:t>
      </w:r>
    </w:p>
    <w:p w14:paraId="79409DD0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D674D" w14:textId="42D3528D" w:rsidR="00C703C2" w:rsidRPr="00EB239B" w:rsidRDefault="003A4A91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14:paraId="7CC4163E" w14:textId="77777777" w:rsidR="00D32039" w:rsidRDefault="00D32039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FEDBC" w14:textId="77777777" w:rsidR="00C01B86" w:rsidRDefault="00C01B86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EB82B" w14:textId="77777777" w:rsidR="003A4A91" w:rsidRDefault="003A4A91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BFAEC" w14:textId="77777777" w:rsidR="003A4A91" w:rsidRDefault="003A4A91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5A0C1" w14:textId="77777777" w:rsidR="003A4A91" w:rsidRDefault="003A4A91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A4E2D" w14:textId="77777777" w:rsidR="003A4A91" w:rsidRPr="003A4A91" w:rsidRDefault="003A4A91" w:rsidP="003A4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91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3A4A91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14:paraId="17A4CF40" w14:textId="68B5B71D" w:rsidR="003A4A91" w:rsidRPr="00EB239B" w:rsidRDefault="003A4A91" w:rsidP="003A4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A91">
        <w:rPr>
          <w:rFonts w:ascii="Times New Roman" w:hAnsi="Times New Roman" w:cs="Times New Roman"/>
          <w:sz w:val="28"/>
          <w:szCs w:val="28"/>
        </w:rPr>
        <w:t>Presidente</w:t>
      </w:r>
    </w:p>
    <w:sectPr w:rsidR="003A4A91" w:rsidRPr="00EB239B" w:rsidSect="00EB239B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304E"/>
    <w:rsid w:val="00117013"/>
    <w:rsid w:val="001915A3"/>
    <w:rsid w:val="00195453"/>
    <w:rsid w:val="001A0912"/>
    <w:rsid w:val="001C0834"/>
    <w:rsid w:val="001E2DBF"/>
    <w:rsid w:val="00207D58"/>
    <w:rsid w:val="00217F62"/>
    <w:rsid w:val="002734AE"/>
    <w:rsid w:val="00330E66"/>
    <w:rsid w:val="003A4A91"/>
    <w:rsid w:val="003D2474"/>
    <w:rsid w:val="003F05BB"/>
    <w:rsid w:val="00430B08"/>
    <w:rsid w:val="00581B2A"/>
    <w:rsid w:val="005B53BE"/>
    <w:rsid w:val="005D431D"/>
    <w:rsid w:val="005E54A1"/>
    <w:rsid w:val="006138E5"/>
    <w:rsid w:val="00950ABE"/>
    <w:rsid w:val="009B02B3"/>
    <w:rsid w:val="00A35D85"/>
    <w:rsid w:val="00A531B9"/>
    <w:rsid w:val="00A906D8"/>
    <w:rsid w:val="00AA5590"/>
    <w:rsid w:val="00AB5A74"/>
    <w:rsid w:val="00AD0C08"/>
    <w:rsid w:val="00B93303"/>
    <w:rsid w:val="00BA53E1"/>
    <w:rsid w:val="00BE1691"/>
    <w:rsid w:val="00C01B86"/>
    <w:rsid w:val="00C43FDE"/>
    <w:rsid w:val="00C703C2"/>
    <w:rsid w:val="00CC3D35"/>
    <w:rsid w:val="00D32039"/>
    <w:rsid w:val="00D52A8E"/>
    <w:rsid w:val="00E27B76"/>
    <w:rsid w:val="00E71CF6"/>
    <w:rsid w:val="00EB239B"/>
    <w:rsid w:val="00F071AE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3A4F9-8C8C-4B1F-8143-78B5297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20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2D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4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47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3A4A91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A4A9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Erika</cp:lastModifiedBy>
  <cp:revision>22</cp:revision>
  <cp:lastPrinted>2021-08-23T17:01:00Z</cp:lastPrinted>
  <dcterms:created xsi:type="dcterms:W3CDTF">2021-07-27T17:24:00Z</dcterms:created>
  <dcterms:modified xsi:type="dcterms:W3CDTF">2021-09-22T10:58:00Z</dcterms:modified>
</cp:coreProperties>
</file>