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1BF947FF" w:rsidR="004F7C63" w:rsidRPr="009B2DF9" w:rsidRDefault="00C75FAA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E327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C75FAA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C75FAA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065ED32F" w:rsidR="008B2624" w:rsidRPr="008B2624" w:rsidRDefault="00C75FAA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 Abelardo, Alessandra Lucchesi, 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Cláudia Gabriel,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, Erika da Liga do Bem,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, Marcelo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>, Palhinha, Sargento Laudo e Silvio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4DCCE56E" w:rsidR="008B2624" w:rsidRDefault="00C75FAA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518/2021, 7, 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10,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15, 21, 27, 29, 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40, 47,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50, 57, 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61, 62,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67, 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69, </w:t>
      </w:r>
      <w:r w:rsidR="00EE3277">
        <w:rPr>
          <w:rFonts w:ascii="Arial" w:hAnsi="Arial" w:cs="Arial"/>
          <w:sz w:val="28"/>
          <w:szCs w:val="28"/>
          <w:lang w:eastAsia="x-none"/>
        </w:rPr>
        <w:t>70</w:t>
      </w:r>
      <w:r w:rsidR="00906729">
        <w:rPr>
          <w:rFonts w:ascii="Arial" w:hAnsi="Arial" w:cs="Arial"/>
          <w:sz w:val="28"/>
          <w:szCs w:val="28"/>
          <w:lang w:eastAsia="x-none"/>
        </w:rPr>
        <w:t xml:space="preserve">, 80 </w:t>
      </w:r>
      <w:r w:rsidR="00EE3277">
        <w:rPr>
          <w:rFonts w:ascii="Arial" w:hAnsi="Arial" w:cs="Arial"/>
          <w:sz w:val="28"/>
          <w:szCs w:val="28"/>
          <w:lang w:eastAsia="x-none"/>
        </w:rPr>
        <w:t>e 89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488A90B1" w14:textId="06DDA714" w:rsidR="00F82668" w:rsidRDefault="00F82668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82605E" w14:textId="39C7AB02" w:rsidR="00F82668" w:rsidRPr="008B2624" w:rsidRDefault="00F82668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0688C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Dr. José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Antonio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Tedeschi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78B7E3C4" w14:textId="4715E40D" w:rsidR="00F82668" w:rsidRPr="008B2624" w:rsidRDefault="00F82668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F82668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005F5667" w14:textId="4AC8CD2A" w:rsidR="00F82668" w:rsidRDefault="00F82668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Informando sua designação para exercer as funções de </w:t>
      </w:r>
      <w:r w:rsidR="0000688C">
        <w:rPr>
          <w:rFonts w:ascii="Arial" w:hAnsi="Arial" w:cs="Arial"/>
          <w:sz w:val="28"/>
          <w:szCs w:val="28"/>
          <w:lang w:eastAsia="x-none"/>
        </w:rPr>
        <w:t xml:space="preserve">Juiz </w:t>
      </w:r>
      <w:r>
        <w:rPr>
          <w:rFonts w:ascii="Arial" w:hAnsi="Arial" w:cs="Arial"/>
          <w:sz w:val="28"/>
          <w:szCs w:val="28"/>
          <w:lang w:eastAsia="x-none"/>
        </w:rPr>
        <w:t>Diretor do Fórum da Comarca de Botucatu</w:t>
      </w:r>
      <w:r w:rsidR="00C042D5">
        <w:rPr>
          <w:rFonts w:ascii="Arial" w:hAnsi="Arial" w:cs="Arial"/>
          <w:sz w:val="28"/>
          <w:szCs w:val="28"/>
          <w:lang w:eastAsia="x-none"/>
        </w:rPr>
        <w:t xml:space="preserve"> n</w:t>
      </w:r>
      <w:r>
        <w:rPr>
          <w:rFonts w:ascii="Arial" w:hAnsi="Arial" w:cs="Arial"/>
          <w:sz w:val="28"/>
          <w:szCs w:val="28"/>
          <w:lang w:eastAsia="x-none"/>
        </w:rPr>
        <w:t>o biênio 2022/2023.</w:t>
      </w:r>
    </w:p>
    <w:p w14:paraId="1C816A96" w14:textId="2BE2C58C" w:rsidR="00E579B1" w:rsidRDefault="00E579B1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7F9EF1A" w14:textId="70F0D6C7" w:rsidR="00E579B1" w:rsidRPr="008B2624" w:rsidRDefault="00E579B1" w:rsidP="00E579B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Secretaria de Segurança Pública do Estado de São Paulo.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2A56A5D8" w14:textId="48970A2F" w:rsidR="00E579B1" w:rsidRPr="008B2624" w:rsidRDefault="00E579B1" w:rsidP="00E579B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 Marcelo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9250A70" w14:textId="14AC084A" w:rsidR="00E579B1" w:rsidRDefault="00E579B1" w:rsidP="00E579B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84/2022.</w:t>
      </w:r>
    </w:p>
    <w:p w14:paraId="26C6C1F2" w14:textId="320B2A32" w:rsidR="00F82668" w:rsidRDefault="00F82668" w:rsidP="00E579B1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33BC192" w14:textId="040287F7" w:rsidR="00F82668" w:rsidRPr="008B2624" w:rsidRDefault="00F82668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EF51E0">
        <w:rPr>
          <w:rFonts w:ascii="Arial" w:hAnsi="Arial" w:cs="Arial"/>
          <w:sz w:val="28"/>
          <w:szCs w:val="28"/>
          <w:lang w:eastAsia="x-none"/>
        </w:rPr>
        <w:t xml:space="preserve">Deputado Federal </w:t>
      </w:r>
      <w:proofErr w:type="spellStart"/>
      <w:r w:rsidR="00EF51E0">
        <w:rPr>
          <w:rFonts w:ascii="Arial" w:hAnsi="Arial" w:cs="Arial"/>
          <w:sz w:val="28"/>
          <w:szCs w:val="28"/>
          <w:lang w:eastAsia="x-none"/>
        </w:rPr>
        <w:t>Guiga</w:t>
      </w:r>
      <w:proofErr w:type="spellEnd"/>
      <w:r w:rsidR="00EF51E0">
        <w:rPr>
          <w:rFonts w:ascii="Arial" w:hAnsi="Arial" w:cs="Arial"/>
          <w:sz w:val="28"/>
          <w:szCs w:val="28"/>
          <w:lang w:eastAsia="x-none"/>
        </w:rPr>
        <w:t xml:space="preserve"> Peixoto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367DEC8F" w14:textId="33D0F0B8" w:rsidR="00F82668" w:rsidRPr="008B2624" w:rsidRDefault="00F82668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EF51E0">
        <w:rPr>
          <w:rFonts w:ascii="Arial" w:hAnsi="Arial" w:cs="Arial"/>
          <w:sz w:val="28"/>
          <w:szCs w:val="28"/>
          <w:lang w:eastAsia="x-none"/>
        </w:rPr>
        <w:t>Presidente e Vereadores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15E8C5D" w14:textId="1769EA90" w:rsidR="00F82668" w:rsidRDefault="00F82668" w:rsidP="00E579B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F51E0">
        <w:rPr>
          <w:rFonts w:ascii="Arial" w:hAnsi="Arial" w:cs="Arial"/>
          <w:sz w:val="28"/>
          <w:szCs w:val="28"/>
          <w:lang w:eastAsia="x-none"/>
        </w:rPr>
        <w:t xml:space="preserve">Informando a destinação de emenda parlamentar, via Fundo Estadual de Saúde, para atender o Hospital das Clínicas da Faculdade </w:t>
      </w:r>
      <w:proofErr w:type="gramStart"/>
      <w:r w:rsidR="00EF51E0">
        <w:rPr>
          <w:rFonts w:ascii="Arial" w:hAnsi="Arial" w:cs="Arial"/>
          <w:sz w:val="28"/>
          <w:szCs w:val="28"/>
          <w:lang w:eastAsia="x-none"/>
        </w:rPr>
        <w:t>de</w:t>
      </w:r>
      <w:proofErr w:type="gramEnd"/>
      <w:r w:rsidR="00EF51E0">
        <w:rPr>
          <w:rFonts w:ascii="Arial" w:hAnsi="Arial" w:cs="Arial"/>
          <w:sz w:val="28"/>
          <w:szCs w:val="28"/>
          <w:lang w:eastAsia="x-none"/>
        </w:rPr>
        <w:t xml:space="preserve"> Medicina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9D21509" w14:textId="77777777" w:rsidR="00E579B1" w:rsidRDefault="00E579B1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DE27BCC" w14:textId="121E0924" w:rsidR="00AC0B95" w:rsidRPr="008B2624" w:rsidRDefault="00AC0B95" w:rsidP="00AC0B9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21DB8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="00E21DB8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E21DB8">
        <w:rPr>
          <w:rFonts w:ascii="Arial" w:hAnsi="Arial" w:cs="Arial"/>
          <w:sz w:val="28"/>
          <w:szCs w:val="28"/>
          <w:lang w:eastAsia="x-none"/>
        </w:rPr>
        <w:t>Comandante do 12º Batalhão da Polícia Militar do Interior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24B43507" w14:textId="3855D07C" w:rsidR="00AC0B95" w:rsidRPr="008B2624" w:rsidRDefault="00AC0B95" w:rsidP="00AC0B9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Vereadores </w:t>
      </w:r>
      <w:proofErr w:type="spellStart"/>
      <w:r w:rsidR="00E21DB8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E21DB8">
        <w:rPr>
          <w:rFonts w:ascii="Arial" w:hAnsi="Arial" w:cs="Arial"/>
          <w:sz w:val="28"/>
          <w:szCs w:val="28"/>
          <w:lang w:eastAsia="x-none"/>
        </w:rPr>
        <w:t xml:space="preserve">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0630105" w14:textId="0125AA6D" w:rsidR="00AC0B95" w:rsidRDefault="00AC0B95" w:rsidP="00AC0B9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21DB8">
        <w:rPr>
          <w:rFonts w:ascii="Arial" w:hAnsi="Arial" w:cs="Arial"/>
          <w:sz w:val="28"/>
          <w:szCs w:val="28"/>
          <w:lang w:eastAsia="x-none"/>
        </w:rPr>
        <w:t>83 e</w:t>
      </w:r>
      <w:r>
        <w:rPr>
          <w:rFonts w:ascii="Arial" w:hAnsi="Arial" w:cs="Arial"/>
          <w:sz w:val="28"/>
          <w:szCs w:val="28"/>
          <w:lang w:eastAsia="x-none"/>
        </w:rPr>
        <w:t xml:space="preserve"> 89/2022.</w:t>
      </w:r>
    </w:p>
    <w:p w14:paraId="1D07D15F" w14:textId="4FF7DEB6" w:rsidR="008735AA" w:rsidRDefault="008735AA" w:rsidP="00AC0B9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679830" w14:textId="1384A46E" w:rsidR="008735AA" w:rsidRPr="008B2624" w:rsidRDefault="008735AA" w:rsidP="008735A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1107C5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1107C5">
        <w:rPr>
          <w:rFonts w:ascii="Arial" w:hAnsi="Arial" w:cs="Arial"/>
          <w:sz w:val="28"/>
          <w:szCs w:val="28"/>
          <w:lang w:eastAsia="x-none"/>
        </w:rPr>
        <w:t>Concessionária AES Brasil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7646575B" w14:textId="2E8E73E6" w:rsidR="008735AA" w:rsidRPr="008B2624" w:rsidRDefault="008735AA" w:rsidP="008735A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Vereadores Alessandra Lucchesi 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39229CF" w14:textId="75431DC7" w:rsidR="008735AA" w:rsidRDefault="008735AA" w:rsidP="008735A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58/2022.</w:t>
      </w:r>
    </w:p>
    <w:p w14:paraId="7A24B937" w14:textId="77777777" w:rsidR="00AC0B95" w:rsidRDefault="00AC0B95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F0D3613" w14:textId="78FFBF51" w:rsidR="00EF51E0" w:rsidRPr="008B2624" w:rsidRDefault="00EF51E0" w:rsidP="00EF51E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os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Vereadores Palhinha, Cláudia Gabriel e Marcelo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725AE59D" w14:textId="578267D0" w:rsidR="00EF51E0" w:rsidRDefault="00EF51E0" w:rsidP="00EF51E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Informando fi</w:t>
      </w:r>
      <w:r w:rsidR="00991A0F">
        <w:rPr>
          <w:rFonts w:ascii="Arial" w:hAnsi="Arial" w:cs="Arial"/>
          <w:sz w:val="28"/>
          <w:szCs w:val="28"/>
          <w:lang w:eastAsia="x-none"/>
        </w:rPr>
        <w:t>liação ao Partido União Brasil e</w:t>
      </w:r>
      <w:bookmarkStart w:id="0" w:name="_GoBack"/>
      <w:bookmarkEnd w:id="0"/>
      <w:r>
        <w:rPr>
          <w:rFonts w:ascii="Arial" w:hAnsi="Arial" w:cs="Arial"/>
          <w:sz w:val="28"/>
          <w:szCs w:val="28"/>
          <w:lang w:eastAsia="x-none"/>
        </w:rPr>
        <w:t xml:space="preserve"> indicando como líder partidário o vereador Marcelo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850672D" w14:textId="6F930E93" w:rsidR="004D496F" w:rsidRDefault="004D496F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626C73CC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FC25" w14:textId="77777777" w:rsidR="004934BA" w:rsidRDefault="004934BA">
      <w:r>
        <w:separator/>
      </w:r>
    </w:p>
  </w:endnote>
  <w:endnote w:type="continuationSeparator" w:id="0">
    <w:p w14:paraId="14DD6C40" w14:textId="77777777" w:rsidR="004934BA" w:rsidRDefault="004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E633" w14:textId="77777777" w:rsidR="004934BA" w:rsidRDefault="004934BA">
      <w:r>
        <w:separator/>
      </w:r>
    </w:p>
  </w:footnote>
  <w:footnote w:type="continuationSeparator" w:id="0">
    <w:p w14:paraId="51D9F945" w14:textId="77777777" w:rsidR="004934BA" w:rsidRDefault="0049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F1C8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8AEC5E" w:tentative="1">
      <w:start w:val="1"/>
      <w:numFmt w:val="lowerLetter"/>
      <w:lvlText w:val="%2."/>
      <w:lvlJc w:val="left"/>
      <w:pPr>
        <w:ind w:left="1440" w:hanging="360"/>
      </w:pPr>
    </w:lvl>
    <w:lvl w:ilvl="2" w:tplc="68D88E02" w:tentative="1">
      <w:start w:val="1"/>
      <w:numFmt w:val="lowerRoman"/>
      <w:lvlText w:val="%3."/>
      <w:lvlJc w:val="right"/>
      <w:pPr>
        <w:ind w:left="2160" w:hanging="180"/>
      </w:pPr>
    </w:lvl>
    <w:lvl w:ilvl="3" w:tplc="8F5886FA" w:tentative="1">
      <w:start w:val="1"/>
      <w:numFmt w:val="decimal"/>
      <w:lvlText w:val="%4."/>
      <w:lvlJc w:val="left"/>
      <w:pPr>
        <w:ind w:left="2880" w:hanging="360"/>
      </w:pPr>
    </w:lvl>
    <w:lvl w:ilvl="4" w:tplc="896C8020" w:tentative="1">
      <w:start w:val="1"/>
      <w:numFmt w:val="lowerLetter"/>
      <w:lvlText w:val="%5."/>
      <w:lvlJc w:val="left"/>
      <w:pPr>
        <w:ind w:left="3600" w:hanging="360"/>
      </w:pPr>
    </w:lvl>
    <w:lvl w:ilvl="5" w:tplc="B62EAE0C" w:tentative="1">
      <w:start w:val="1"/>
      <w:numFmt w:val="lowerRoman"/>
      <w:lvlText w:val="%6."/>
      <w:lvlJc w:val="right"/>
      <w:pPr>
        <w:ind w:left="4320" w:hanging="180"/>
      </w:pPr>
    </w:lvl>
    <w:lvl w:ilvl="6" w:tplc="ACEAF960" w:tentative="1">
      <w:start w:val="1"/>
      <w:numFmt w:val="decimal"/>
      <w:lvlText w:val="%7."/>
      <w:lvlJc w:val="left"/>
      <w:pPr>
        <w:ind w:left="5040" w:hanging="360"/>
      </w:pPr>
    </w:lvl>
    <w:lvl w:ilvl="7" w:tplc="74127092" w:tentative="1">
      <w:start w:val="1"/>
      <w:numFmt w:val="lowerLetter"/>
      <w:lvlText w:val="%8."/>
      <w:lvlJc w:val="left"/>
      <w:pPr>
        <w:ind w:left="5760" w:hanging="360"/>
      </w:pPr>
    </w:lvl>
    <w:lvl w:ilvl="8" w:tplc="35149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5E65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4873A2" w:tentative="1">
      <w:start w:val="1"/>
      <w:numFmt w:val="lowerLetter"/>
      <w:lvlText w:val="%2."/>
      <w:lvlJc w:val="left"/>
      <w:pPr>
        <w:ind w:left="1440" w:hanging="360"/>
      </w:pPr>
    </w:lvl>
    <w:lvl w:ilvl="2" w:tplc="8558F878" w:tentative="1">
      <w:start w:val="1"/>
      <w:numFmt w:val="lowerRoman"/>
      <w:lvlText w:val="%3."/>
      <w:lvlJc w:val="right"/>
      <w:pPr>
        <w:ind w:left="2160" w:hanging="180"/>
      </w:pPr>
    </w:lvl>
    <w:lvl w:ilvl="3" w:tplc="CB040CE6" w:tentative="1">
      <w:start w:val="1"/>
      <w:numFmt w:val="decimal"/>
      <w:lvlText w:val="%4."/>
      <w:lvlJc w:val="left"/>
      <w:pPr>
        <w:ind w:left="2880" w:hanging="360"/>
      </w:pPr>
    </w:lvl>
    <w:lvl w:ilvl="4" w:tplc="1C787BDE" w:tentative="1">
      <w:start w:val="1"/>
      <w:numFmt w:val="lowerLetter"/>
      <w:lvlText w:val="%5."/>
      <w:lvlJc w:val="left"/>
      <w:pPr>
        <w:ind w:left="3600" w:hanging="360"/>
      </w:pPr>
    </w:lvl>
    <w:lvl w:ilvl="5" w:tplc="92428182" w:tentative="1">
      <w:start w:val="1"/>
      <w:numFmt w:val="lowerRoman"/>
      <w:lvlText w:val="%6."/>
      <w:lvlJc w:val="right"/>
      <w:pPr>
        <w:ind w:left="4320" w:hanging="180"/>
      </w:pPr>
    </w:lvl>
    <w:lvl w:ilvl="6" w:tplc="EDF6B54A" w:tentative="1">
      <w:start w:val="1"/>
      <w:numFmt w:val="decimal"/>
      <w:lvlText w:val="%7."/>
      <w:lvlJc w:val="left"/>
      <w:pPr>
        <w:ind w:left="5040" w:hanging="360"/>
      </w:pPr>
    </w:lvl>
    <w:lvl w:ilvl="7" w:tplc="479E0B60" w:tentative="1">
      <w:start w:val="1"/>
      <w:numFmt w:val="lowerLetter"/>
      <w:lvlText w:val="%8."/>
      <w:lvlJc w:val="left"/>
      <w:pPr>
        <w:ind w:left="5760" w:hanging="360"/>
      </w:pPr>
    </w:lvl>
    <w:lvl w:ilvl="8" w:tplc="C67884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95C"/>
    <w:rsid w:val="00105756"/>
    <w:rsid w:val="001107C5"/>
    <w:rsid w:val="0011719E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4822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4726F"/>
    <w:rsid w:val="00452301"/>
    <w:rsid w:val="004541F9"/>
    <w:rsid w:val="00473FA0"/>
    <w:rsid w:val="0047760E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38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0B95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042D5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265C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E3277"/>
    <w:rsid w:val="00EE5FBE"/>
    <w:rsid w:val="00EF3578"/>
    <w:rsid w:val="00EF51E0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695F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230</cp:revision>
  <cp:lastPrinted>2021-11-03T13:26:00Z</cp:lastPrinted>
  <dcterms:created xsi:type="dcterms:W3CDTF">2021-05-31T17:36:00Z</dcterms:created>
  <dcterms:modified xsi:type="dcterms:W3CDTF">2022-03-14T17:49:00Z</dcterms:modified>
</cp:coreProperties>
</file>