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E9" w:rsidRPr="0082727C" w:rsidRDefault="00A644FD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>CONVOCAÇÃO – SESSÃO EXTRAORDINÁRIA</w:t>
      </w:r>
    </w:p>
    <w:p w:rsidR="0082727C" w:rsidRPr="0082727C" w:rsidRDefault="0082727C" w:rsidP="0082727C">
      <w:pPr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4D2AA1" w:rsidRPr="0082727C" w:rsidRDefault="00A644FD" w:rsidP="0082727C">
      <w:pPr>
        <w:jc w:val="right"/>
        <w:rPr>
          <w:rFonts w:ascii="Arial" w:hAnsi="Arial" w:cs="Arial"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 xml:space="preserve">Botucatu, </w:t>
      </w:r>
      <w:r w:rsidR="00D1596F" w:rsidRPr="0082727C">
        <w:rPr>
          <w:rFonts w:ascii="Arial" w:hAnsi="Arial" w:cs="Arial"/>
          <w:sz w:val="27"/>
          <w:szCs w:val="27"/>
        </w:rPr>
        <w:t>29</w:t>
      </w:r>
      <w:r w:rsidR="00616A00" w:rsidRPr="0082727C">
        <w:rPr>
          <w:rFonts w:ascii="Arial" w:hAnsi="Arial" w:cs="Arial"/>
          <w:sz w:val="27"/>
          <w:szCs w:val="27"/>
        </w:rPr>
        <w:t xml:space="preserve"> de </w:t>
      </w:r>
      <w:r w:rsidR="00C30B44" w:rsidRPr="0082727C">
        <w:rPr>
          <w:rFonts w:ascii="Arial" w:hAnsi="Arial" w:cs="Arial"/>
          <w:sz w:val="27"/>
          <w:szCs w:val="27"/>
        </w:rPr>
        <w:t>maio</w:t>
      </w:r>
      <w:r w:rsidR="00514F8E" w:rsidRPr="0082727C">
        <w:rPr>
          <w:rFonts w:ascii="Arial" w:hAnsi="Arial" w:cs="Arial"/>
          <w:sz w:val="27"/>
          <w:szCs w:val="27"/>
        </w:rPr>
        <w:t xml:space="preserve"> de 2026</w:t>
      </w:r>
      <w:r w:rsidR="005F3348" w:rsidRPr="0082727C">
        <w:rPr>
          <w:rFonts w:ascii="Arial" w:hAnsi="Arial" w:cs="Arial"/>
          <w:sz w:val="27"/>
          <w:szCs w:val="27"/>
        </w:rPr>
        <w:t xml:space="preserve">. </w:t>
      </w:r>
    </w:p>
    <w:p w:rsidR="0082727C" w:rsidRPr="0082727C" w:rsidRDefault="0082727C" w:rsidP="0082727C">
      <w:pPr>
        <w:jc w:val="right"/>
        <w:rPr>
          <w:rFonts w:ascii="Arial" w:hAnsi="Arial" w:cs="Arial"/>
          <w:sz w:val="27"/>
          <w:szCs w:val="27"/>
        </w:rPr>
      </w:pPr>
    </w:p>
    <w:p w:rsidR="00E65449" w:rsidRPr="0082727C" w:rsidRDefault="00A644FD" w:rsidP="00E65449">
      <w:pPr>
        <w:jc w:val="both"/>
        <w:rPr>
          <w:rFonts w:ascii="Arial" w:hAnsi="Arial" w:cs="Arial"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>Senhor (a) Vereador (a):</w:t>
      </w:r>
    </w:p>
    <w:p w:rsidR="004D2AA1" w:rsidRPr="0082727C" w:rsidRDefault="00A644FD" w:rsidP="0082727C">
      <w:pPr>
        <w:jc w:val="both"/>
        <w:rPr>
          <w:rFonts w:ascii="Arial" w:hAnsi="Arial" w:cs="Arial"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82727C">
        <w:rPr>
          <w:rFonts w:ascii="Arial" w:hAnsi="Arial" w:cs="Arial"/>
          <w:b/>
          <w:sz w:val="27"/>
          <w:szCs w:val="27"/>
          <w:u w:val="single"/>
        </w:rPr>
        <w:t>CONVOCA</w:t>
      </w:r>
      <w:r w:rsidRPr="0082727C">
        <w:rPr>
          <w:rFonts w:ascii="Arial" w:hAnsi="Arial" w:cs="Arial"/>
          <w:b/>
          <w:sz w:val="27"/>
          <w:szCs w:val="27"/>
        </w:rPr>
        <w:t xml:space="preserve"> </w:t>
      </w:r>
      <w:r w:rsidRPr="0082727C">
        <w:rPr>
          <w:rFonts w:ascii="Arial" w:hAnsi="Arial" w:cs="Arial"/>
          <w:sz w:val="27"/>
          <w:szCs w:val="27"/>
        </w:rPr>
        <w:t xml:space="preserve">Vossas Senhorias para a </w:t>
      </w:r>
      <w:r w:rsidRPr="0082727C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82727C">
        <w:rPr>
          <w:rFonts w:ascii="Arial" w:hAnsi="Arial" w:cs="Arial"/>
          <w:sz w:val="27"/>
          <w:szCs w:val="27"/>
        </w:rPr>
        <w:t>a ser realizada</w:t>
      </w:r>
      <w:r w:rsidRPr="0082727C">
        <w:rPr>
          <w:rFonts w:ascii="Arial" w:hAnsi="Arial" w:cs="Arial"/>
          <w:b/>
          <w:sz w:val="27"/>
          <w:szCs w:val="27"/>
        </w:rPr>
        <w:t xml:space="preserve"> </w:t>
      </w:r>
      <w:r w:rsidRPr="0082727C">
        <w:rPr>
          <w:rFonts w:ascii="Arial" w:hAnsi="Arial" w:cs="Arial"/>
          <w:sz w:val="27"/>
          <w:szCs w:val="27"/>
        </w:rPr>
        <w:t xml:space="preserve">no </w:t>
      </w:r>
      <w:r w:rsidR="00F77CDA" w:rsidRPr="0082727C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D1596F" w:rsidRPr="0082727C">
        <w:rPr>
          <w:rFonts w:ascii="Arial" w:hAnsi="Arial" w:cs="Arial"/>
          <w:b/>
          <w:sz w:val="27"/>
          <w:szCs w:val="27"/>
          <w:u w:val="single"/>
        </w:rPr>
        <w:t>1º</w:t>
      </w:r>
      <w:r w:rsidR="00E07B5E" w:rsidRPr="0082727C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D1596F" w:rsidRPr="0082727C">
        <w:rPr>
          <w:rFonts w:ascii="Arial" w:hAnsi="Arial" w:cs="Arial"/>
          <w:b/>
          <w:sz w:val="27"/>
          <w:szCs w:val="27"/>
          <w:u w:val="single"/>
        </w:rPr>
        <w:t>junho</w:t>
      </w:r>
      <w:r w:rsidR="00E07B5E" w:rsidRPr="0082727C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B47F51" w:rsidRPr="0082727C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0F3167" w:rsidRPr="0082727C">
        <w:rPr>
          <w:rFonts w:ascii="Arial" w:hAnsi="Arial" w:cs="Arial"/>
          <w:sz w:val="27"/>
          <w:szCs w:val="27"/>
        </w:rPr>
        <w:t>, para discutir e deliberar o</w:t>
      </w:r>
      <w:r w:rsidR="00D1596F" w:rsidRPr="0082727C">
        <w:rPr>
          <w:rFonts w:ascii="Arial" w:hAnsi="Arial" w:cs="Arial"/>
          <w:sz w:val="27"/>
          <w:szCs w:val="27"/>
        </w:rPr>
        <w:t>s</w:t>
      </w:r>
      <w:r w:rsidR="000F3167" w:rsidRPr="0082727C">
        <w:rPr>
          <w:rFonts w:ascii="Arial" w:hAnsi="Arial" w:cs="Arial"/>
          <w:sz w:val="27"/>
          <w:szCs w:val="27"/>
        </w:rPr>
        <w:t xml:space="preserve"> seguinte</w:t>
      </w:r>
      <w:r w:rsidR="00D1596F" w:rsidRPr="0082727C">
        <w:rPr>
          <w:rFonts w:ascii="Arial" w:hAnsi="Arial" w:cs="Arial"/>
          <w:sz w:val="27"/>
          <w:szCs w:val="27"/>
        </w:rPr>
        <w:t>s</w:t>
      </w:r>
      <w:r w:rsidR="000F3167" w:rsidRPr="0082727C">
        <w:rPr>
          <w:rFonts w:ascii="Arial" w:hAnsi="Arial" w:cs="Arial"/>
          <w:sz w:val="27"/>
          <w:szCs w:val="27"/>
        </w:rPr>
        <w:t xml:space="preserve"> projeto</w:t>
      </w:r>
      <w:r w:rsidR="00D1596F" w:rsidRPr="0082727C">
        <w:rPr>
          <w:rFonts w:ascii="Arial" w:hAnsi="Arial" w:cs="Arial"/>
          <w:sz w:val="27"/>
          <w:szCs w:val="27"/>
        </w:rPr>
        <w:t>s</w:t>
      </w:r>
      <w:r w:rsidRPr="0082727C">
        <w:rPr>
          <w:rFonts w:ascii="Arial" w:hAnsi="Arial" w:cs="Arial"/>
          <w:sz w:val="27"/>
          <w:szCs w:val="27"/>
        </w:rPr>
        <w:t>:</w:t>
      </w:r>
    </w:p>
    <w:p w:rsidR="000F3167" w:rsidRPr="0082727C" w:rsidRDefault="000F3167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F3167" w:rsidRPr="0082727C" w:rsidRDefault="00A644FD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b/>
          <w:sz w:val="27"/>
          <w:szCs w:val="27"/>
        </w:rPr>
        <w:t>1</w:t>
      </w:r>
      <w:proofErr w:type="gramEnd"/>
      <w:r w:rsidRPr="0082727C">
        <w:rPr>
          <w:rFonts w:ascii="Arial" w:hAnsi="Arial" w:cs="Arial"/>
          <w:b/>
          <w:sz w:val="27"/>
          <w:szCs w:val="27"/>
        </w:rPr>
        <w:t xml:space="preserve">) Projeto de Lei Complementar Nº </w:t>
      </w:r>
      <w:r w:rsidR="00D1596F" w:rsidRPr="0082727C">
        <w:rPr>
          <w:rFonts w:ascii="Arial" w:hAnsi="Arial" w:cs="Arial"/>
          <w:b/>
          <w:sz w:val="27"/>
          <w:szCs w:val="27"/>
        </w:rPr>
        <w:t>11</w:t>
      </w:r>
      <w:r w:rsidRPr="0082727C">
        <w:rPr>
          <w:rFonts w:ascii="Arial" w:hAnsi="Arial" w:cs="Arial"/>
          <w:b/>
          <w:sz w:val="27"/>
          <w:szCs w:val="27"/>
        </w:rPr>
        <w:t>/2026</w:t>
      </w:r>
      <w:r w:rsidRPr="0082727C">
        <w:rPr>
          <w:rFonts w:ascii="Arial" w:hAnsi="Arial" w:cs="Arial"/>
          <w:sz w:val="27"/>
          <w:szCs w:val="27"/>
        </w:rPr>
        <w:t xml:space="preserve">, de iniciativa do </w:t>
      </w:r>
      <w:r w:rsidRPr="0082727C">
        <w:rPr>
          <w:rFonts w:ascii="Arial" w:hAnsi="Arial" w:cs="Arial"/>
          <w:b/>
          <w:sz w:val="27"/>
          <w:szCs w:val="27"/>
        </w:rPr>
        <w:t>Prefeito</w:t>
      </w:r>
      <w:r w:rsidRPr="0082727C">
        <w:rPr>
          <w:rFonts w:ascii="Arial" w:hAnsi="Arial" w:cs="Arial"/>
          <w:sz w:val="27"/>
          <w:szCs w:val="27"/>
        </w:rPr>
        <w:t xml:space="preserve">, que </w:t>
      </w:r>
      <w:r w:rsidR="00D1596F" w:rsidRPr="0082727C">
        <w:rPr>
          <w:rFonts w:ascii="Arial" w:hAnsi="Arial" w:cs="Arial"/>
          <w:sz w:val="27"/>
          <w:szCs w:val="27"/>
        </w:rPr>
        <w:t>dispõe sobre alteração da Lei Complementar nº 1.412/25 (PPA – 2026/2029), alteração da Lei Complementar nº 1.413/25 (LDO/2026) - R$3.200.107,95 (três milhões, duzentos mil, cento e sete reais e noventa e cinco centavos), para as Secretarias de Saúde, Administração, Comunicação, Turismo, Infraestrutura e Fundo Municipal de Assistência Social.</w:t>
      </w:r>
    </w:p>
    <w:p w:rsidR="00D1596F" w:rsidRPr="0082727C" w:rsidRDefault="00D1596F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82727C" w:rsidRDefault="00A644FD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discussão</w:t>
      </w:r>
      <w:proofErr w:type="gramEnd"/>
      <w:r w:rsidRPr="0082727C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82727C" w:rsidRDefault="00A644FD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quórum</w:t>
      </w:r>
      <w:proofErr w:type="gramEnd"/>
      <w:r w:rsidRPr="0082727C">
        <w:rPr>
          <w:rFonts w:ascii="Arial" w:hAnsi="Arial" w:cs="Arial"/>
          <w:sz w:val="27"/>
          <w:szCs w:val="27"/>
        </w:rPr>
        <w:t>: maioria absoluta</w:t>
      </w:r>
    </w:p>
    <w:p w:rsidR="00042073" w:rsidRDefault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82727C" w:rsidRPr="0082727C" w:rsidRDefault="0082727C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F1FC0" w:rsidRPr="0082727C" w:rsidRDefault="0082727C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b/>
          <w:sz w:val="27"/>
          <w:szCs w:val="27"/>
        </w:rPr>
        <w:t>2</w:t>
      </w:r>
      <w:proofErr w:type="gramEnd"/>
      <w:r w:rsidR="006F1FC0" w:rsidRPr="0082727C">
        <w:rPr>
          <w:rFonts w:ascii="Arial" w:hAnsi="Arial" w:cs="Arial"/>
          <w:b/>
          <w:sz w:val="27"/>
          <w:szCs w:val="27"/>
        </w:rPr>
        <w:t xml:space="preserve">) Projeto de Lei Complementar Nº </w:t>
      </w:r>
      <w:r w:rsidR="006F1FC0" w:rsidRPr="0082727C">
        <w:rPr>
          <w:rFonts w:ascii="Arial" w:hAnsi="Arial" w:cs="Arial"/>
          <w:b/>
          <w:sz w:val="27"/>
          <w:szCs w:val="27"/>
        </w:rPr>
        <w:t>12</w:t>
      </w:r>
      <w:r w:rsidR="006F1FC0" w:rsidRPr="0082727C">
        <w:rPr>
          <w:rFonts w:ascii="Arial" w:hAnsi="Arial" w:cs="Arial"/>
          <w:b/>
          <w:sz w:val="27"/>
          <w:szCs w:val="27"/>
        </w:rPr>
        <w:t>/2026</w:t>
      </w:r>
      <w:r w:rsidR="006F1FC0" w:rsidRPr="0082727C">
        <w:rPr>
          <w:rFonts w:ascii="Arial" w:hAnsi="Arial" w:cs="Arial"/>
          <w:sz w:val="27"/>
          <w:szCs w:val="27"/>
        </w:rPr>
        <w:t xml:space="preserve">, de iniciativa do </w:t>
      </w:r>
      <w:r w:rsidR="006F1FC0" w:rsidRPr="0082727C">
        <w:rPr>
          <w:rFonts w:ascii="Arial" w:hAnsi="Arial" w:cs="Arial"/>
          <w:b/>
          <w:sz w:val="27"/>
          <w:szCs w:val="27"/>
        </w:rPr>
        <w:t>Prefeito</w:t>
      </w:r>
      <w:r w:rsidR="006F1FC0" w:rsidRPr="0082727C">
        <w:rPr>
          <w:rFonts w:ascii="Arial" w:hAnsi="Arial" w:cs="Arial"/>
          <w:sz w:val="27"/>
          <w:szCs w:val="27"/>
        </w:rPr>
        <w:t xml:space="preserve">, que </w:t>
      </w:r>
      <w:r w:rsidR="006F1FC0" w:rsidRPr="0082727C">
        <w:rPr>
          <w:rFonts w:ascii="Arial" w:hAnsi="Arial" w:cs="Arial"/>
          <w:sz w:val="27"/>
          <w:szCs w:val="27"/>
        </w:rPr>
        <w:t>dispõe sobre alteração da Lei Complementar nº 1.412/25 (PPA – 2026/2029), alteração da Lei Complementar nº 1.413/25 (LDO/2026) - R$2.000.000,00 (dois milhões de reais), para a Secretaria de Saúde</w:t>
      </w:r>
    </w:p>
    <w:p w:rsidR="006F1FC0" w:rsidRPr="0082727C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F1FC0" w:rsidRPr="0082727C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discussão</w:t>
      </w:r>
      <w:proofErr w:type="gramEnd"/>
      <w:r w:rsidRPr="0082727C">
        <w:rPr>
          <w:rFonts w:ascii="Arial" w:hAnsi="Arial" w:cs="Arial"/>
          <w:sz w:val="27"/>
          <w:szCs w:val="27"/>
        </w:rPr>
        <w:t xml:space="preserve"> e votação únicas</w:t>
      </w:r>
    </w:p>
    <w:p w:rsidR="006F1FC0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quórum</w:t>
      </w:r>
      <w:proofErr w:type="gramEnd"/>
      <w:r w:rsidRPr="0082727C">
        <w:rPr>
          <w:rFonts w:ascii="Arial" w:hAnsi="Arial" w:cs="Arial"/>
          <w:sz w:val="27"/>
          <w:szCs w:val="27"/>
        </w:rPr>
        <w:t>: maioria absoluta</w:t>
      </w:r>
    </w:p>
    <w:p w:rsidR="0082727C" w:rsidRPr="0082727C" w:rsidRDefault="0082727C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0F3167" w:rsidRPr="0082727C" w:rsidRDefault="000F3167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1596F" w:rsidRPr="0082727C" w:rsidRDefault="0082727C" w:rsidP="00D1596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b/>
          <w:sz w:val="27"/>
          <w:szCs w:val="27"/>
        </w:rPr>
        <w:t>3</w:t>
      </w:r>
      <w:proofErr w:type="gramEnd"/>
      <w:r w:rsidR="00D1596F" w:rsidRPr="0082727C">
        <w:rPr>
          <w:rFonts w:ascii="Arial" w:hAnsi="Arial" w:cs="Arial"/>
          <w:b/>
          <w:sz w:val="27"/>
          <w:szCs w:val="27"/>
        </w:rPr>
        <w:t>) Projeto de Lei Nº 69/2026</w:t>
      </w:r>
      <w:r w:rsidR="00D1596F" w:rsidRPr="0082727C">
        <w:rPr>
          <w:rFonts w:ascii="Arial" w:hAnsi="Arial" w:cs="Arial"/>
          <w:sz w:val="27"/>
          <w:szCs w:val="27"/>
        </w:rPr>
        <w:t xml:space="preserve">, de iniciativa do </w:t>
      </w:r>
      <w:r w:rsidR="00D1596F" w:rsidRPr="0082727C">
        <w:rPr>
          <w:rFonts w:ascii="Arial" w:hAnsi="Arial" w:cs="Arial"/>
          <w:b/>
          <w:sz w:val="27"/>
          <w:szCs w:val="27"/>
        </w:rPr>
        <w:t>Prefeito</w:t>
      </w:r>
      <w:r w:rsidR="00D1596F" w:rsidRPr="0082727C">
        <w:rPr>
          <w:rFonts w:ascii="Arial" w:hAnsi="Arial" w:cs="Arial"/>
          <w:sz w:val="27"/>
          <w:szCs w:val="27"/>
        </w:rPr>
        <w:t>, que dispõe sobre alteração da Lei n.º 6.850/25 (LOA/2026) - R$3.200.107,95 (três milhões, duzentos mil, cento e sete reais e noventa e cinco centavos), para as Secretarias de Saúde, Administração, Comunicação, Turismo, Infraestrutura e Fundo Municipal de Assistência Social.</w:t>
      </w:r>
    </w:p>
    <w:p w:rsidR="00D1596F" w:rsidRPr="0082727C" w:rsidRDefault="00D1596F" w:rsidP="00D1596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1596F" w:rsidRPr="0082727C" w:rsidRDefault="00D1596F" w:rsidP="00D1596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discussão</w:t>
      </w:r>
      <w:proofErr w:type="gramEnd"/>
      <w:r w:rsidRPr="0082727C">
        <w:rPr>
          <w:rFonts w:ascii="Arial" w:hAnsi="Arial" w:cs="Arial"/>
          <w:sz w:val="27"/>
          <w:szCs w:val="27"/>
        </w:rPr>
        <w:t xml:space="preserve"> e votação únicas</w:t>
      </w:r>
    </w:p>
    <w:p w:rsidR="00D1596F" w:rsidRPr="0082727C" w:rsidRDefault="00D1596F" w:rsidP="00D1596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quórum</w:t>
      </w:r>
      <w:proofErr w:type="gramEnd"/>
      <w:r w:rsidRPr="0082727C">
        <w:rPr>
          <w:rFonts w:ascii="Arial" w:hAnsi="Arial" w:cs="Arial"/>
          <w:sz w:val="27"/>
          <w:szCs w:val="27"/>
        </w:rPr>
        <w:t>: maioria absoluta</w:t>
      </w:r>
    </w:p>
    <w:p w:rsidR="0082727C" w:rsidRPr="0082727C" w:rsidRDefault="0082727C" w:rsidP="006F1FC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82727C" w:rsidRPr="0082727C" w:rsidRDefault="0082727C" w:rsidP="006F1FC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82727C" w:rsidRDefault="0082727C" w:rsidP="006F1FC0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6F1FC0" w:rsidRPr="0082727C" w:rsidRDefault="0082727C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b/>
          <w:sz w:val="27"/>
          <w:szCs w:val="27"/>
        </w:rPr>
        <w:t>4</w:t>
      </w:r>
      <w:proofErr w:type="gramEnd"/>
      <w:r w:rsidR="006F1FC0" w:rsidRPr="0082727C">
        <w:rPr>
          <w:rFonts w:ascii="Arial" w:hAnsi="Arial" w:cs="Arial"/>
          <w:b/>
          <w:sz w:val="27"/>
          <w:szCs w:val="27"/>
        </w:rPr>
        <w:t>) Projeto de Lei Nº 72</w:t>
      </w:r>
      <w:r w:rsidR="006F1FC0" w:rsidRPr="0082727C">
        <w:rPr>
          <w:rFonts w:ascii="Arial" w:hAnsi="Arial" w:cs="Arial"/>
          <w:b/>
          <w:sz w:val="27"/>
          <w:szCs w:val="27"/>
        </w:rPr>
        <w:t>/2026</w:t>
      </w:r>
      <w:r w:rsidR="006F1FC0" w:rsidRPr="0082727C">
        <w:rPr>
          <w:rFonts w:ascii="Arial" w:hAnsi="Arial" w:cs="Arial"/>
          <w:sz w:val="27"/>
          <w:szCs w:val="27"/>
        </w:rPr>
        <w:t xml:space="preserve">, de iniciativa do </w:t>
      </w:r>
      <w:r w:rsidR="006F1FC0" w:rsidRPr="0082727C">
        <w:rPr>
          <w:rFonts w:ascii="Arial" w:hAnsi="Arial" w:cs="Arial"/>
          <w:b/>
          <w:sz w:val="27"/>
          <w:szCs w:val="27"/>
        </w:rPr>
        <w:t>Prefeito</w:t>
      </w:r>
      <w:r w:rsidR="006F1FC0" w:rsidRPr="0082727C">
        <w:rPr>
          <w:rFonts w:ascii="Arial" w:hAnsi="Arial" w:cs="Arial"/>
          <w:sz w:val="27"/>
          <w:szCs w:val="27"/>
        </w:rPr>
        <w:t xml:space="preserve">, que </w:t>
      </w:r>
      <w:r w:rsidR="006F1FC0" w:rsidRPr="0082727C">
        <w:rPr>
          <w:rFonts w:ascii="Arial" w:hAnsi="Arial" w:cs="Arial"/>
          <w:sz w:val="27"/>
          <w:szCs w:val="27"/>
        </w:rPr>
        <w:t>dispõe sobre alteração da Lei n.º 6.850/25 (LOA/2026) - R$2.000.000,00 (dois milhões de reais), para a Secretaria de Saúde.</w:t>
      </w:r>
    </w:p>
    <w:p w:rsidR="006F1FC0" w:rsidRPr="0082727C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F1FC0" w:rsidRPr="0082727C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discussão</w:t>
      </w:r>
      <w:proofErr w:type="gramEnd"/>
      <w:r w:rsidRPr="0082727C">
        <w:rPr>
          <w:rFonts w:ascii="Arial" w:hAnsi="Arial" w:cs="Arial"/>
          <w:sz w:val="27"/>
          <w:szCs w:val="27"/>
        </w:rPr>
        <w:t xml:space="preserve"> e votação únicas</w:t>
      </w:r>
    </w:p>
    <w:p w:rsidR="006F1FC0" w:rsidRPr="0082727C" w:rsidRDefault="006F1FC0" w:rsidP="006F1FC0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82727C">
        <w:rPr>
          <w:rFonts w:ascii="Arial" w:hAnsi="Arial" w:cs="Arial"/>
          <w:sz w:val="27"/>
          <w:szCs w:val="27"/>
        </w:rPr>
        <w:t>quórum</w:t>
      </w:r>
      <w:proofErr w:type="gramEnd"/>
      <w:r w:rsidRPr="0082727C">
        <w:rPr>
          <w:rFonts w:ascii="Arial" w:hAnsi="Arial" w:cs="Arial"/>
          <w:sz w:val="27"/>
          <w:szCs w:val="27"/>
        </w:rPr>
        <w:t>: maioria absoluta</w:t>
      </w:r>
    </w:p>
    <w:p w:rsidR="006F1FC0" w:rsidRPr="0082727C" w:rsidRDefault="006F1FC0" w:rsidP="00D1596F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F3167" w:rsidRPr="0082727C" w:rsidRDefault="000F3167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RPr="0082727C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82727C" w:rsidRDefault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82727C" w:rsidRDefault="00A644FD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82727C" w:rsidRDefault="00A644FD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82727C">
        <w:rPr>
          <w:rFonts w:ascii="Arial" w:hAnsi="Arial" w:cs="Arial"/>
          <w:sz w:val="27"/>
          <w:szCs w:val="27"/>
        </w:rPr>
        <w:t>Presidente</w:t>
      </w:r>
    </w:p>
    <w:sectPr w:rsidR="00D52220" w:rsidRPr="0082727C" w:rsidSect="00576DF4">
      <w:headerReference w:type="default" r:id="rId7"/>
      <w:footerReference w:type="default" r:id="rId8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56" w:rsidRDefault="00B27456">
      <w:pPr>
        <w:spacing w:after="0" w:line="240" w:lineRule="auto"/>
      </w:pPr>
      <w:r>
        <w:separator/>
      </w:r>
    </w:p>
  </w:endnote>
  <w:endnote w:type="continuationSeparator" w:id="0">
    <w:p w:rsidR="00B27456" w:rsidRDefault="00B2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B6" w:rsidRPr="009F3446" w:rsidRDefault="00A644FD" w:rsidP="006D5CC1">
    <w:pPr>
      <w:pStyle w:val="Rodap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="00371325" w:rsidRPr="009F3446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RDefault="00B27456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56" w:rsidRDefault="00B27456">
      <w:pPr>
        <w:spacing w:after="0" w:line="240" w:lineRule="auto"/>
      </w:pPr>
      <w:r>
        <w:separator/>
      </w:r>
    </w:p>
  </w:footnote>
  <w:footnote w:type="continuationSeparator" w:id="0">
    <w:p w:rsidR="00B27456" w:rsidRDefault="00B2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4" w:rsidRDefault="00A644FD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RDefault="00A644FD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88"/>
    <w:rsid w:val="00007058"/>
    <w:rsid w:val="00011FA6"/>
    <w:rsid w:val="00033B4C"/>
    <w:rsid w:val="00042073"/>
    <w:rsid w:val="00056279"/>
    <w:rsid w:val="000C4E9A"/>
    <w:rsid w:val="000D57E8"/>
    <w:rsid w:val="000F3167"/>
    <w:rsid w:val="000F7D7F"/>
    <w:rsid w:val="00102306"/>
    <w:rsid w:val="00124010"/>
    <w:rsid w:val="00130033"/>
    <w:rsid w:val="00144E09"/>
    <w:rsid w:val="001561C5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580D"/>
    <w:rsid w:val="00204B25"/>
    <w:rsid w:val="002231E8"/>
    <w:rsid w:val="0023507C"/>
    <w:rsid w:val="00241105"/>
    <w:rsid w:val="002440DF"/>
    <w:rsid w:val="002626F0"/>
    <w:rsid w:val="002C3D68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059BE"/>
    <w:rsid w:val="00616A00"/>
    <w:rsid w:val="00633756"/>
    <w:rsid w:val="00644488"/>
    <w:rsid w:val="006721AE"/>
    <w:rsid w:val="00681C58"/>
    <w:rsid w:val="006D5CC1"/>
    <w:rsid w:val="006D6C9C"/>
    <w:rsid w:val="006F1FC0"/>
    <w:rsid w:val="006F323A"/>
    <w:rsid w:val="0070320A"/>
    <w:rsid w:val="007373A0"/>
    <w:rsid w:val="0078176D"/>
    <w:rsid w:val="007C6450"/>
    <w:rsid w:val="007D6530"/>
    <w:rsid w:val="008224CB"/>
    <w:rsid w:val="00823F3D"/>
    <w:rsid w:val="0082727C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644FD"/>
    <w:rsid w:val="00A72FF4"/>
    <w:rsid w:val="00A87520"/>
    <w:rsid w:val="00AA49A9"/>
    <w:rsid w:val="00AB301A"/>
    <w:rsid w:val="00AB3775"/>
    <w:rsid w:val="00AF7B03"/>
    <w:rsid w:val="00B07952"/>
    <w:rsid w:val="00B27456"/>
    <w:rsid w:val="00B47F51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0B44"/>
    <w:rsid w:val="00C35831"/>
    <w:rsid w:val="00C6537B"/>
    <w:rsid w:val="00C8715F"/>
    <w:rsid w:val="00CA62D6"/>
    <w:rsid w:val="00CE7B91"/>
    <w:rsid w:val="00D1596F"/>
    <w:rsid w:val="00D278FD"/>
    <w:rsid w:val="00D52220"/>
    <w:rsid w:val="00D86DF1"/>
    <w:rsid w:val="00DB06F3"/>
    <w:rsid w:val="00E00896"/>
    <w:rsid w:val="00E07B5E"/>
    <w:rsid w:val="00E11CB6"/>
    <w:rsid w:val="00E1365C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Usuário do Windows</cp:lastModifiedBy>
  <cp:revision>14</cp:revision>
  <cp:lastPrinted>2024-11-14T17:42:00Z</cp:lastPrinted>
  <dcterms:created xsi:type="dcterms:W3CDTF">2026-04-15T10:44:00Z</dcterms:created>
  <dcterms:modified xsi:type="dcterms:W3CDTF">2026-05-28T20:46:00Z</dcterms:modified>
</cp:coreProperties>
</file>