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44BF0D9A" w14:textId="237C5CEF" w:rsidR="002A3701" w:rsidRPr="008007AB" w:rsidRDefault="002A3701" w:rsidP="002A3701">
      <w:pPr>
        <w:jc w:val="both"/>
        <w:rPr>
          <w:rFonts w:ascii="Arial" w:hAnsi="Arial" w:cs="Arial"/>
          <w:sz w:val="24"/>
          <w:szCs w:val="24"/>
        </w:rPr>
      </w:pPr>
      <w:r w:rsidRPr="008007AB">
        <w:rPr>
          <w:rFonts w:ascii="Arial" w:hAnsi="Arial" w:cs="Arial"/>
          <w:sz w:val="24"/>
          <w:szCs w:val="24"/>
        </w:rPr>
        <w:t>ATA DA 30ª SESSÃO ORDINÁRIA, DA 1ª SESSÃO LEGISLATIVA, DA 18ª LEGISLATURA DA CÂMARA MUNICIPAL DE BOTUCATU, REALIZADA NO DIA 13 DE SETEMBRO DE 2021.</w:t>
      </w:r>
    </w:p>
    <w:p w14:paraId="7079A3C9" w14:textId="77777777" w:rsidR="002A3701" w:rsidRPr="008007AB" w:rsidRDefault="002A3701" w:rsidP="002A3701">
      <w:pPr>
        <w:jc w:val="both"/>
        <w:rPr>
          <w:rFonts w:ascii="Arial" w:hAnsi="Arial" w:cs="Arial"/>
          <w:sz w:val="24"/>
          <w:szCs w:val="24"/>
        </w:rPr>
      </w:pPr>
    </w:p>
    <w:p w14:paraId="058D43DE" w14:textId="77777777" w:rsidR="002A3701" w:rsidRPr="008007AB" w:rsidRDefault="002A3701" w:rsidP="002A370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6595"/>
      </w:tblGrid>
      <w:tr w:rsidR="002A3701" w:rsidRPr="008007AB" w14:paraId="70B3254F" w14:textId="77777777" w:rsidTr="002A3701">
        <w:tc>
          <w:tcPr>
            <w:tcW w:w="1840" w:type="dxa"/>
            <w:hideMark/>
          </w:tcPr>
          <w:p w14:paraId="17715A37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14:paraId="729EBD27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Vereador RODRIGO RODRIGUES</w:t>
            </w:r>
          </w:p>
          <w:p w14:paraId="351BB09D" w14:textId="77123E3E" w:rsidR="006F2658" w:rsidRPr="008007AB" w:rsidRDefault="006F26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Vereadora ERIKA CRISTINA LIAO TIAGO</w:t>
            </w:r>
          </w:p>
          <w:p w14:paraId="4ECB84D1" w14:textId="7505F52B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AB2A4F" w14:textId="77777777" w:rsidR="002A3701" w:rsidRPr="008007AB" w:rsidRDefault="002A3701" w:rsidP="002A370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2A3701" w:rsidRPr="008007AB" w14:paraId="07516448" w14:textId="77777777" w:rsidTr="002A3701">
        <w:tc>
          <w:tcPr>
            <w:tcW w:w="1840" w:type="dxa"/>
            <w:hideMark/>
          </w:tcPr>
          <w:p w14:paraId="7882CDAC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14:paraId="4D19296F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Vereadora CLÁUDIA MARIA GABRIEL</w:t>
            </w:r>
          </w:p>
          <w:p w14:paraId="11EAC68A" w14:textId="11DE6DB3" w:rsidR="006F2658" w:rsidRDefault="006F26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07AB">
              <w:rPr>
                <w:rFonts w:ascii="Arial" w:hAnsi="Arial" w:cs="Arial"/>
                <w:sz w:val="24"/>
                <w:szCs w:val="24"/>
              </w:rPr>
              <w:t>Vereador ELIAS MARCELO SLEIMAN</w:t>
            </w:r>
          </w:p>
          <w:p w14:paraId="07EBBE71" w14:textId="27E4E955" w:rsidR="005427D3" w:rsidRPr="008007AB" w:rsidRDefault="005427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14:paraId="59575B2B" w14:textId="009B633E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701" w:rsidRPr="008007AB" w14:paraId="50BF3A77" w14:textId="77777777" w:rsidTr="002A3701">
        <w:tc>
          <w:tcPr>
            <w:tcW w:w="1840" w:type="dxa"/>
          </w:tcPr>
          <w:p w14:paraId="5880C199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14:paraId="5E8FE133" w14:textId="77777777" w:rsidR="002A3701" w:rsidRPr="008007AB" w:rsidRDefault="002A37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2D85F" w14:textId="77777777" w:rsidR="002A3701" w:rsidRPr="008007AB" w:rsidRDefault="002A3701" w:rsidP="002A3701">
      <w:pPr>
        <w:jc w:val="both"/>
        <w:rPr>
          <w:rFonts w:ascii="Arial" w:hAnsi="Arial" w:cs="Arial"/>
          <w:sz w:val="24"/>
          <w:szCs w:val="24"/>
        </w:rPr>
      </w:pPr>
      <w:r w:rsidRPr="008007AB">
        <w:rPr>
          <w:rFonts w:ascii="Arial" w:hAnsi="Arial" w:cs="Arial"/>
          <w:sz w:val="24"/>
          <w:szCs w:val="24"/>
        </w:rPr>
        <w:tab/>
      </w:r>
      <w:r w:rsidRPr="008007AB">
        <w:rPr>
          <w:rFonts w:ascii="Arial" w:hAnsi="Arial" w:cs="Arial"/>
          <w:sz w:val="24"/>
          <w:szCs w:val="24"/>
        </w:rPr>
        <w:tab/>
      </w:r>
      <w:r w:rsidRPr="008007AB">
        <w:rPr>
          <w:rFonts w:ascii="Arial" w:hAnsi="Arial" w:cs="Arial"/>
          <w:sz w:val="24"/>
          <w:szCs w:val="24"/>
        </w:rPr>
        <w:tab/>
      </w:r>
    </w:p>
    <w:p w14:paraId="60A398FD" w14:textId="4E3B0043" w:rsidR="002A3701" w:rsidRPr="008007AB" w:rsidRDefault="002A3701" w:rsidP="00CD28B7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8007AB">
        <w:rPr>
          <w:rFonts w:ascii="Arial" w:hAnsi="Arial" w:cs="Arial"/>
          <w:bCs/>
          <w:sz w:val="24"/>
          <w:szCs w:val="24"/>
        </w:rPr>
        <w:t>Aos treze dias do mês de setembro do ano de dois mil e vinte e um, às dezenove horas, os vereadores do Poder Legislativo reuniram-se para a realização da 30ª Sessão Ordinária, da 1ª Sessão Legislativa, da 18ª Legislatura da Câmara Municipal de Botucatu</w:t>
      </w:r>
      <w:r w:rsidRPr="008007AB">
        <w:rPr>
          <w:rFonts w:ascii="Arial" w:hAnsi="Arial" w:cs="Arial"/>
          <w:sz w:val="24"/>
          <w:szCs w:val="24"/>
        </w:rPr>
        <w:t>. S</w:t>
      </w:r>
      <w:r w:rsidRPr="008007AB"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 w:rsidRPr="008007AB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8007AB">
        <w:rPr>
          <w:rFonts w:ascii="Arial" w:hAnsi="Arial" w:cs="Arial"/>
          <w:bCs/>
          <w:sz w:val="24"/>
          <w:szCs w:val="24"/>
        </w:rPr>
        <w:t xml:space="preserve">Abelardo W. da Costa Neto (Abelardo), Alessandra Lucchesi de Oliveira (Alessandra Lucchesi), Luiz Aurélio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Antonio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Cula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Sleiman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Liao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Rodrigo Rodrigues (Palhinha), Silvio dos Santos (Silvio) e Roseli Antunes da Silva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Pr="008007AB">
        <w:rPr>
          <w:rFonts w:ascii="Arial" w:hAnsi="Arial" w:cs="Arial"/>
          <w:bCs/>
          <w:sz w:val="24"/>
          <w:szCs w:val="24"/>
        </w:rPr>
        <w:t>Ielo</w:t>
      </w:r>
      <w:proofErr w:type="spellEnd"/>
      <w:r w:rsidRPr="008007AB">
        <w:rPr>
          <w:rFonts w:ascii="Arial" w:hAnsi="Arial" w:cs="Arial"/>
          <w:bCs/>
          <w:sz w:val="24"/>
          <w:szCs w:val="24"/>
        </w:rPr>
        <w:t xml:space="preserve">). Com a presença da unanimidade dos vereadores, o Presidente instalou a sessão. Em seguida </w:t>
      </w:r>
      <w:r w:rsidRPr="008007AB">
        <w:rPr>
          <w:rFonts w:ascii="Arial" w:hAnsi="Arial" w:cs="Arial"/>
          <w:sz w:val="24"/>
          <w:szCs w:val="24"/>
        </w:rPr>
        <w:t>colocou em votação a ata da Sessão Ordinária realizada no dia 8 de setembro,</w:t>
      </w:r>
      <w:r w:rsidRPr="008007AB">
        <w:rPr>
          <w:sz w:val="24"/>
          <w:szCs w:val="24"/>
        </w:rPr>
        <w:t xml:space="preserve"> </w:t>
      </w:r>
      <w:r w:rsidRPr="008007AB">
        <w:rPr>
          <w:rFonts w:ascii="Arial" w:hAnsi="Arial" w:cs="Arial"/>
          <w:sz w:val="24"/>
          <w:szCs w:val="24"/>
        </w:rPr>
        <w:t>que foi aprovada pela unanimidade dos vereadores. Logo após</w:t>
      </w:r>
      <w:r w:rsidRPr="008007AB">
        <w:rPr>
          <w:rFonts w:ascii="Arial" w:hAnsi="Arial" w:cs="Arial"/>
          <w:bCs/>
          <w:sz w:val="24"/>
          <w:szCs w:val="24"/>
        </w:rPr>
        <w:t>,</w:t>
      </w:r>
      <w:r w:rsidRPr="008007AB">
        <w:rPr>
          <w:rFonts w:ascii="Arial" w:hAnsi="Arial" w:cs="Arial"/>
          <w:sz w:val="24"/>
          <w:szCs w:val="24"/>
        </w:rPr>
        <w:t xml:space="preserve"> solicitou à Secretária que procedesse a leitura das correspondências recebidas:</w:t>
      </w:r>
      <w:r w:rsidR="006F7041" w:rsidRPr="008007AB">
        <w:rPr>
          <w:sz w:val="24"/>
          <w:szCs w:val="24"/>
        </w:rPr>
        <w:t xml:space="preserve"> </w:t>
      </w:r>
      <w:r w:rsidR="006F7041" w:rsidRPr="008007AB">
        <w:rPr>
          <w:rFonts w:ascii="Arial" w:hAnsi="Arial" w:cs="Arial"/>
          <w:sz w:val="24"/>
          <w:szCs w:val="24"/>
        </w:rPr>
        <w:t xml:space="preserve">Da Caixa Econômica Federal, informando sobre Crédito de Recursos Financeiros – Orçamento Geral da União (sob bloqueio), para recapeamento asfáltico em vias centrais do município. Da Empresa Brasileira de Correios e Telégrafos, respondendo o Requerimento nº 422/2021. Do Comandante do 12° Batalhão de Polícia Militar do Interior, respondendo o Requerimento nº 682/2021. Do Instituto de Previdência Social dos Servidores de Botucatu – </w:t>
      </w:r>
      <w:proofErr w:type="spellStart"/>
      <w:r w:rsidR="006F7041" w:rsidRPr="008007AB">
        <w:rPr>
          <w:rFonts w:ascii="Arial" w:hAnsi="Arial" w:cs="Arial"/>
          <w:sz w:val="24"/>
          <w:szCs w:val="24"/>
        </w:rPr>
        <w:t>Botuprev</w:t>
      </w:r>
      <w:proofErr w:type="spellEnd"/>
      <w:r w:rsidR="006F7041" w:rsidRPr="008007AB">
        <w:rPr>
          <w:rFonts w:ascii="Arial" w:hAnsi="Arial" w:cs="Arial"/>
          <w:sz w:val="24"/>
          <w:szCs w:val="24"/>
        </w:rPr>
        <w:t xml:space="preserve">, respondendo o Requerimento nº 593/2021. </w:t>
      </w:r>
      <w:r w:rsidRPr="008007AB">
        <w:rPr>
          <w:rFonts w:ascii="Arial" w:hAnsi="Arial" w:cs="Arial"/>
          <w:sz w:val="24"/>
          <w:szCs w:val="24"/>
        </w:rPr>
        <w:t>Projetos que deram entrada:</w:t>
      </w:r>
      <w:r w:rsidR="00CD28B7" w:rsidRPr="008007AB">
        <w:rPr>
          <w:sz w:val="24"/>
          <w:szCs w:val="24"/>
        </w:rPr>
        <w:t xml:space="preserve"> </w:t>
      </w:r>
      <w:r w:rsidR="00CD28B7" w:rsidRPr="008007AB">
        <w:rPr>
          <w:rFonts w:ascii="Arial" w:hAnsi="Arial" w:cs="Arial"/>
          <w:sz w:val="24"/>
          <w:szCs w:val="24"/>
        </w:rPr>
        <w:t xml:space="preserve">1) Veto Parcial nº 01/2021 ao Projeto de Lei Complementar nº 06/21, que originou o Autógrafo nº 6.482/2021, nas disposições referentes às Emendas de nº 1 e 2. (PPA 2022 a 2025). 2) Veto Parcial nº 02/2021 ao Projeto de Lei Complementar nº 07/21, que originou o Autógrafo nº 6.483/2021, nas disposições referentes às Emendas de nº 1 e 2 (LDO 2022). 3) Projeto de Lei nº 57/2021, de iniciativa do Prefeito, que autoriza o Poder Executivo a contratar operação de crédito com a Caixa Econômica Federal e dá outras providências. 4) Projeto de Lei nº 58/2021, de iniciativa do Vereador </w:t>
      </w:r>
      <w:proofErr w:type="spellStart"/>
      <w:r w:rsidR="00CD28B7" w:rsidRPr="008007AB">
        <w:rPr>
          <w:rFonts w:ascii="Arial" w:hAnsi="Arial" w:cs="Arial"/>
          <w:sz w:val="24"/>
          <w:szCs w:val="24"/>
        </w:rPr>
        <w:t>Lelo</w:t>
      </w:r>
      <w:proofErr w:type="spellEnd"/>
      <w:r w:rsidR="00CD28B7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8B7" w:rsidRPr="008007AB">
        <w:rPr>
          <w:rFonts w:ascii="Arial" w:hAnsi="Arial" w:cs="Arial"/>
          <w:sz w:val="24"/>
          <w:szCs w:val="24"/>
        </w:rPr>
        <w:t>Pagani</w:t>
      </w:r>
      <w:proofErr w:type="spellEnd"/>
      <w:r w:rsidR="00CD28B7" w:rsidRPr="008007AB">
        <w:rPr>
          <w:rFonts w:ascii="Arial" w:hAnsi="Arial" w:cs="Arial"/>
          <w:sz w:val="24"/>
          <w:szCs w:val="24"/>
        </w:rPr>
        <w:t>, que torna obrigatória a disponibilização de cadeira de rodas nas agências bancárias, para atendimento às pessoas com deficiência e com mobilidade reduzida e dá providências</w:t>
      </w:r>
      <w:r w:rsidRPr="008007AB">
        <w:rPr>
          <w:rFonts w:ascii="Arial" w:hAnsi="Arial" w:cs="Arial"/>
          <w:sz w:val="24"/>
          <w:szCs w:val="24"/>
        </w:rPr>
        <w:t>.</w:t>
      </w:r>
      <w:r w:rsidR="007B48C0" w:rsidRPr="008007AB">
        <w:rPr>
          <w:rFonts w:ascii="Arial" w:hAnsi="Arial" w:cs="Arial"/>
          <w:sz w:val="24"/>
          <w:szCs w:val="24"/>
        </w:rPr>
        <w:t xml:space="preserve"> </w:t>
      </w:r>
      <w:r w:rsidR="00FD00D6">
        <w:rPr>
          <w:rFonts w:ascii="Arial" w:hAnsi="Arial" w:cs="Arial"/>
          <w:sz w:val="24"/>
          <w:szCs w:val="24"/>
        </w:rPr>
        <w:t>Requerimentos de P</w:t>
      </w:r>
      <w:r w:rsidRPr="008007AB">
        <w:rPr>
          <w:rFonts w:ascii="Arial" w:hAnsi="Arial" w:cs="Arial"/>
          <w:sz w:val="24"/>
          <w:szCs w:val="24"/>
        </w:rPr>
        <w:t xml:space="preserve">esar </w:t>
      </w:r>
      <w:proofErr w:type="spellStart"/>
      <w:r w:rsidRPr="008007AB">
        <w:rPr>
          <w:rFonts w:ascii="Arial" w:hAnsi="Arial" w:cs="Arial"/>
          <w:sz w:val="24"/>
          <w:szCs w:val="24"/>
        </w:rPr>
        <w:t>n°s</w:t>
      </w:r>
      <w:proofErr w:type="spellEnd"/>
      <w:r w:rsidRPr="008007AB">
        <w:rPr>
          <w:rFonts w:ascii="Arial" w:hAnsi="Arial" w:cs="Arial"/>
          <w:sz w:val="24"/>
          <w:szCs w:val="24"/>
        </w:rPr>
        <w:t xml:space="preserve"> 72, 73 e 74/2021. </w:t>
      </w:r>
      <w:r w:rsidR="006F7041" w:rsidRPr="008007AB">
        <w:rPr>
          <w:rFonts w:ascii="Arial" w:hAnsi="Arial" w:cs="Arial"/>
          <w:sz w:val="24"/>
          <w:szCs w:val="24"/>
        </w:rPr>
        <w:t xml:space="preserve">Pela ordem, o Vereador </w:t>
      </w:r>
      <w:proofErr w:type="spellStart"/>
      <w:r w:rsidR="006F7041" w:rsidRPr="008007AB">
        <w:rPr>
          <w:rFonts w:ascii="Arial" w:hAnsi="Arial" w:cs="Arial"/>
          <w:sz w:val="24"/>
          <w:szCs w:val="24"/>
        </w:rPr>
        <w:t>Lelo</w:t>
      </w:r>
      <w:proofErr w:type="spellEnd"/>
      <w:r w:rsidR="006F7041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041" w:rsidRPr="008007AB">
        <w:rPr>
          <w:rFonts w:ascii="Arial" w:hAnsi="Arial" w:cs="Arial"/>
          <w:sz w:val="24"/>
          <w:szCs w:val="24"/>
        </w:rPr>
        <w:t>Pagani</w:t>
      </w:r>
      <w:proofErr w:type="spellEnd"/>
      <w:r w:rsidR="006F7041" w:rsidRPr="008007AB">
        <w:rPr>
          <w:rFonts w:ascii="Arial" w:hAnsi="Arial" w:cs="Arial"/>
          <w:sz w:val="24"/>
          <w:szCs w:val="24"/>
        </w:rPr>
        <w:t xml:space="preserve"> solicitou um minuto de silêncio em respeito às famílias enlutadas. </w:t>
      </w:r>
      <w:r w:rsidRPr="008007AB">
        <w:rPr>
          <w:rFonts w:ascii="Arial" w:hAnsi="Arial" w:cs="Arial"/>
          <w:sz w:val="24"/>
          <w:szCs w:val="24"/>
        </w:rPr>
        <w:t>Requerimentos apresentados e aprovados</w:t>
      </w:r>
      <w:r w:rsidR="002A7795" w:rsidRPr="008007AB">
        <w:rPr>
          <w:rFonts w:ascii="Arial" w:hAnsi="Arial" w:cs="Arial"/>
          <w:sz w:val="24"/>
          <w:szCs w:val="24"/>
        </w:rPr>
        <w:t xml:space="preserve">: </w:t>
      </w:r>
      <w:r w:rsidR="002A7795" w:rsidRPr="008007AB">
        <w:rPr>
          <w:rFonts w:ascii="Arial" w:hAnsi="Arial" w:cs="Arial"/>
          <w:sz w:val="24"/>
          <w:szCs w:val="24"/>
        </w:rPr>
        <w:lastRenderedPageBreak/>
        <w:t xml:space="preserve">dos vereadores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Cula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e Alessandra Lucchesi n° 692, do vereador Sargento Laudo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n°</w:t>
      </w:r>
      <w:r w:rsidR="00ED117B" w:rsidRPr="008007AB">
        <w:rPr>
          <w:rFonts w:ascii="Arial" w:hAnsi="Arial" w:cs="Arial"/>
          <w:sz w:val="24"/>
          <w:szCs w:val="24"/>
        </w:rPr>
        <w:t>s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693</w:t>
      </w:r>
      <w:r w:rsidR="00ED117B" w:rsidRPr="008007AB">
        <w:rPr>
          <w:rFonts w:ascii="Arial" w:hAnsi="Arial" w:cs="Arial"/>
          <w:sz w:val="24"/>
          <w:szCs w:val="24"/>
        </w:rPr>
        <w:t xml:space="preserve"> e 706</w:t>
      </w:r>
      <w:r w:rsidR="002A7795" w:rsidRPr="008007AB">
        <w:rPr>
          <w:rFonts w:ascii="Arial" w:hAnsi="Arial" w:cs="Arial"/>
          <w:sz w:val="24"/>
          <w:szCs w:val="24"/>
        </w:rPr>
        <w:t xml:space="preserve">, do vereador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Lelo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Pagani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n°</w:t>
      </w:r>
      <w:r w:rsidR="005561EC" w:rsidRPr="008007AB">
        <w:rPr>
          <w:rFonts w:ascii="Arial" w:hAnsi="Arial" w:cs="Arial"/>
          <w:sz w:val="24"/>
          <w:szCs w:val="24"/>
        </w:rPr>
        <w:t>s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694</w:t>
      </w:r>
      <w:r w:rsidR="005561EC" w:rsidRPr="008007AB">
        <w:rPr>
          <w:rFonts w:ascii="Arial" w:hAnsi="Arial" w:cs="Arial"/>
          <w:sz w:val="24"/>
          <w:szCs w:val="24"/>
        </w:rPr>
        <w:t xml:space="preserve"> e 705</w:t>
      </w:r>
      <w:r w:rsidR="002A7795" w:rsidRPr="008007AB">
        <w:rPr>
          <w:rFonts w:ascii="Arial" w:hAnsi="Arial" w:cs="Arial"/>
          <w:sz w:val="24"/>
          <w:szCs w:val="24"/>
        </w:rPr>
        <w:t xml:space="preserve">, da vereadora Alessandra Lucchesi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695 e 701, do vereador Palhinha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696 e 698. Pela ordem, o vereador Abelardo solicitou destaque do requerimento n° 697. Dos vereadores Silvio, Sargento Laudo, Palhinha e Marcelo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Sleiman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n° 699, dos vereadores Silvio e Sargento Laudo n° 700, do vereador Marcelo </w:t>
      </w:r>
      <w:proofErr w:type="spellStart"/>
      <w:r w:rsidR="002A7795" w:rsidRPr="008007AB">
        <w:rPr>
          <w:rFonts w:ascii="Arial" w:hAnsi="Arial" w:cs="Arial"/>
          <w:sz w:val="24"/>
          <w:szCs w:val="24"/>
        </w:rPr>
        <w:t>Sleiman</w:t>
      </w:r>
      <w:proofErr w:type="spellEnd"/>
      <w:r w:rsidR="002A7795" w:rsidRPr="008007AB">
        <w:rPr>
          <w:rFonts w:ascii="Arial" w:hAnsi="Arial" w:cs="Arial"/>
          <w:sz w:val="24"/>
          <w:szCs w:val="24"/>
        </w:rPr>
        <w:t xml:space="preserve"> n°</w:t>
      </w:r>
      <w:r w:rsidR="00585CD9" w:rsidRPr="008007AB">
        <w:rPr>
          <w:rFonts w:ascii="Arial" w:hAnsi="Arial" w:cs="Arial"/>
          <w:sz w:val="24"/>
          <w:szCs w:val="24"/>
        </w:rPr>
        <w:t xml:space="preserve"> 702, do vereador </w:t>
      </w:r>
      <w:proofErr w:type="spellStart"/>
      <w:r w:rsidR="00585CD9" w:rsidRPr="008007AB">
        <w:rPr>
          <w:rFonts w:ascii="Arial" w:hAnsi="Arial" w:cs="Arial"/>
          <w:sz w:val="24"/>
          <w:szCs w:val="24"/>
        </w:rPr>
        <w:t>Cula</w:t>
      </w:r>
      <w:proofErr w:type="spellEnd"/>
      <w:r w:rsidR="00585CD9" w:rsidRPr="008007AB">
        <w:rPr>
          <w:rFonts w:ascii="Arial" w:hAnsi="Arial" w:cs="Arial"/>
          <w:sz w:val="24"/>
          <w:szCs w:val="24"/>
        </w:rPr>
        <w:t xml:space="preserve"> n°</w:t>
      </w:r>
      <w:r w:rsidR="005561EC" w:rsidRPr="008007AB">
        <w:rPr>
          <w:rFonts w:ascii="Arial" w:hAnsi="Arial" w:cs="Arial"/>
          <w:sz w:val="24"/>
          <w:szCs w:val="24"/>
        </w:rPr>
        <w:t xml:space="preserve"> 703, </w:t>
      </w:r>
      <w:r w:rsidR="008007AB" w:rsidRPr="008007AB">
        <w:rPr>
          <w:rFonts w:ascii="Arial" w:hAnsi="Arial" w:cs="Arial"/>
          <w:sz w:val="24"/>
          <w:szCs w:val="24"/>
        </w:rPr>
        <w:t xml:space="preserve">do vereador Silvio n° 707, da vereadora Rose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Ielo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708, 709, 71 e 711. </w:t>
      </w:r>
      <w:r w:rsidRPr="008007AB">
        <w:rPr>
          <w:rFonts w:ascii="Arial" w:hAnsi="Arial" w:cs="Arial"/>
          <w:sz w:val="24"/>
          <w:szCs w:val="24"/>
        </w:rPr>
        <w:t>Moções apresentadas e aprovadas</w:t>
      </w:r>
      <w:r w:rsidR="008007AB" w:rsidRPr="008007AB">
        <w:rPr>
          <w:rFonts w:ascii="Arial" w:hAnsi="Arial" w:cs="Arial"/>
          <w:sz w:val="24"/>
          <w:szCs w:val="24"/>
        </w:rPr>
        <w:t xml:space="preserve">: do vereador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Cula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110 e 113, dos vereadores Erika da Liga do Bem e Palhinha n° 111, dos vereadores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Lelo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Pagani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e Alessandra Lucchesi n° 112. </w:t>
      </w:r>
      <w:r w:rsidRPr="008007AB">
        <w:rPr>
          <w:rFonts w:ascii="Arial" w:hAnsi="Arial" w:cs="Arial"/>
          <w:sz w:val="24"/>
          <w:szCs w:val="24"/>
        </w:rPr>
        <w:t xml:space="preserve">Indicações: </w:t>
      </w:r>
      <w:r w:rsidR="008007AB" w:rsidRPr="008007AB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Lelo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Pagani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n° 195, do vereador Sargento Laudo n° 196, do vereador Marcelo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Sleiman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197 e 198, do vereador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Cula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n° 199, da vereadora Cláudia Gabriel </w:t>
      </w:r>
      <w:proofErr w:type="spellStart"/>
      <w:r w:rsidR="008007AB" w:rsidRPr="008007AB">
        <w:rPr>
          <w:rFonts w:ascii="Arial" w:hAnsi="Arial" w:cs="Arial"/>
          <w:sz w:val="24"/>
          <w:szCs w:val="24"/>
        </w:rPr>
        <w:t>n°s</w:t>
      </w:r>
      <w:proofErr w:type="spellEnd"/>
      <w:r w:rsidR="008007AB" w:rsidRPr="008007AB">
        <w:rPr>
          <w:rFonts w:ascii="Arial" w:hAnsi="Arial" w:cs="Arial"/>
          <w:sz w:val="24"/>
          <w:szCs w:val="24"/>
        </w:rPr>
        <w:t xml:space="preserve"> 201 e 202 e do vereador Abelardo n° 203. </w:t>
      </w:r>
      <w:r w:rsidRPr="008007AB">
        <w:rPr>
          <w:rFonts w:ascii="Arial" w:hAnsi="Arial" w:cs="Arial"/>
          <w:sz w:val="24"/>
          <w:szCs w:val="24"/>
        </w:rPr>
        <w:t>Após o término do Pequeno Expediente teve início o período do Grande Expediente, fizeram uso da palavra os vereadores</w:t>
      </w:r>
      <w:r w:rsidR="00C804EA" w:rsidRPr="008007AB">
        <w:rPr>
          <w:rFonts w:ascii="Arial" w:hAnsi="Arial" w:cs="Arial"/>
          <w:sz w:val="24"/>
          <w:szCs w:val="24"/>
        </w:rPr>
        <w:t xml:space="preserve">: Sargento Laudo, </w:t>
      </w:r>
      <w:r w:rsidR="00095D79" w:rsidRPr="008007AB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095D79" w:rsidRPr="008007AB">
        <w:rPr>
          <w:rFonts w:ascii="Arial" w:hAnsi="Arial" w:cs="Arial"/>
          <w:sz w:val="24"/>
          <w:szCs w:val="24"/>
        </w:rPr>
        <w:t>Sleiman</w:t>
      </w:r>
      <w:proofErr w:type="spellEnd"/>
      <w:r w:rsidR="00095D79" w:rsidRPr="008007AB">
        <w:rPr>
          <w:rFonts w:ascii="Arial" w:hAnsi="Arial" w:cs="Arial"/>
          <w:sz w:val="24"/>
          <w:szCs w:val="24"/>
        </w:rPr>
        <w:t xml:space="preserve">, </w:t>
      </w:r>
      <w:r w:rsidR="00673608" w:rsidRPr="008007AB">
        <w:rPr>
          <w:rFonts w:ascii="Arial" w:hAnsi="Arial" w:cs="Arial"/>
          <w:sz w:val="24"/>
          <w:szCs w:val="24"/>
        </w:rPr>
        <w:t xml:space="preserve">Alessandra Lucchesi, </w:t>
      </w:r>
      <w:r w:rsidR="004A57A3" w:rsidRPr="008007AB">
        <w:rPr>
          <w:rFonts w:ascii="Arial" w:hAnsi="Arial" w:cs="Arial"/>
          <w:sz w:val="24"/>
          <w:szCs w:val="24"/>
        </w:rPr>
        <w:t xml:space="preserve">Abelardo, </w:t>
      </w:r>
      <w:r w:rsidR="007B6C58" w:rsidRPr="008007AB">
        <w:rPr>
          <w:rFonts w:ascii="Arial" w:hAnsi="Arial" w:cs="Arial"/>
          <w:sz w:val="24"/>
          <w:szCs w:val="24"/>
        </w:rPr>
        <w:t>Silvio (aparteado pela Vereadora A</w:t>
      </w:r>
      <w:r w:rsidR="002727E3">
        <w:rPr>
          <w:rFonts w:ascii="Arial" w:hAnsi="Arial" w:cs="Arial"/>
          <w:sz w:val="24"/>
          <w:szCs w:val="24"/>
        </w:rPr>
        <w:t xml:space="preserve">lessandra Lucchesi), Rose </w:t>
      </w:r>
      <w:proofErr w:type="spellStart"/>
      <w:r w:rsidR="002727E3">
        <w:rPr>
          <w:rFonts w:ascii="Arial" w:hAnsi="Arial" w:cs="Arial"/>
          <w:sz w:val="24"/>
          <w:szCs w:val="24"/>
        </w:rPr>
        <w:t>Ielo</w:t>
      </w:r>
      <w:proofErr w:type="spellEnd"/>
      <w:r w:rsidR="002727E3">
        <w:rPr>
          <w:rFonts w:ascii="Arial" w:hAnsi="Arial" w:cs="Arial"/>
          <w:sz w:val="24"/>
          <w:szCs w:val="24"/>
        </w:rPr>
        <w:t xml:space="preserve">, Palhinha e </w:t>
      </w:r>
      <w:proofErr w:type="spellStart"/>
      <w:r w:rsidR="002727E3">
        <w:rPr>
          <w:rFonts w:ascii="Arial" w:hAnsi="Arial" w:cs="Arial"/>
          <w:sz w:val="24"/>
          <w:szCs w:val="24"/>
        </w:rPr>
        <w:t>Lelo</w:t>
      </w:r>
      <w:proofErr w:type="spellEnd"/>
      <w:r w:rsidR="002727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27E3">
        <w:rPr>
          <w:rFonts w:ascii="Arial" w:hAnsi="Arial" w:cs="Arial"/>
          <w:sz w:val="24"/>
          <w:szCs w:val="24"/>
        </w:rPr>
        <w:t>Pagani</w:t>
      </w:r>
      <w:proofErr w:type="spellEnd"/>
      <w:r w:rsidR="002727E3">
        <w:rPr>
          <w:rFonts w:ascii="Arial" w:hAnsi="Arial" w:cs="Arial"/>
          <w:sz w:val="24"/>
          <w:szCs w:val="24"/>
        </w:rPr>
        <w:t>.</w:t>
      </w:r>
      <w:r w:rsidR="008007AB" w:rsidRPr="008007AB">
        <w:rPr>
          <w:rFonts w:ascii="Arial" w:hAnsi="Arial" w:cs="Arial"/>
          <w:sz w:val="24"/>
          <w:szCs w:val="24"/>
        </w:rPr>
        <w:t xml:space="preserve"> </w:t>
      </w:r>
      <w:r w:rsidRPr="008007AB">
        <w:rPr>
          <w:rFonts w:ascii="Arial" w:hAnsi="Arial" w:cs="Arial"/>
          <w:sz w:val="24"/>
          <w:szCs w:val="24"/>
        </w:rPr>
        <w:t xml:space="preserve">Encerrado o Grande Expediente, não houve projetos na fase da Ordem do dia. </w:t>
      </w:r>
      <w:r w:rsidR="0077477F">
        <w:rPr>
          <w:rFonts w:ascii="Arial" w:hAnsi="Arial" w:cs="Arial"/>
          <w:sz w:val="24"/>
          <w:szCs w:val="24"/>
        </w:rPr>
        <w:t>Os vereadores Sargento Laudo e Abelardo fizeram uso da palavra na parte de</w:t>
      </w:r>
      <w:r w:rsidR="00FD00D6">
        <w:rPr>
          <w:rFonts w:ascii="Arial" w:hAnsi="Arial" w:cs="Arial"/>
          <w:sz w:val="24"/>
          <w:szCs w:val="24"/>
        </w:rPr>
        <w:t>stinada a</w:t>
      </w:r>
      <w:r w:rsidR="0077477F">
        <w:rPr>
          <w:rFonts w:ascii="Arial" w:hAnsi="Arial" w:cs="Arial"/>
          <w:sz w:val="24"/>
          <w:szCs w:val="24"/>
        </w:rPr>
        <w:t xml:space="preserve"> explicação pessoal. A vereadora Rose </w:t>
      </w:r>
      <w:proofErr w:type="spellStart"/>
      <w:r w:rsidR="0077477F">
        <w:rPr>
          <w:rFonts w:ascii="Arial" w:hAnsi="Arial" w:cs="Arial"/>
          <w:sz w:val="24"/>
          <w:szCs w:val="24"/>
        </w:rPr>
        <w:t>Ielo</w:t>
      </w:r>
      <w:proofErr w:type="spellEnd"/>
      <w:r w:rsidR="0077477F">
        <w:rPr>
          <w:rFonts w:ascii="Arial" w:hAnsi="Arial" w:cs="Arial"/>
          <w:sz w:val="24"/>
          <w:szCs w:val="24"/>
        </w:rPr>
        <w:t xml:space="preserve"> questionou a fala do vereador Sargento Laudo.</w:t>
      </w:r>
      <w:r w:rsidR="009704D2">
        <w:rPr>
          <w:rFonts w:ascii="Arial" w:hAnsi="Arial" w:cs="Arial"/>
          <w:sz w:val="24"/>
          <w:szCs w:val="24"/>
        </w:rPr>
        <w:t xml:space="preserve"> </w:t>
      </w:r>
      <w:r w:rsidRPr="008007AB">
        <w:rPr>
          <w:rFonts w:ascii="Arial" w:hAnsi="Arial" w:cs="Arial"/>
          <w:sz w:val="24"/>
          <w:szCs w:val="24"/>
        </w:rPr>
        <w:t xml:space="preserve">Nada mais havendo a ser tratado, o Presidente encerrou a Sessão. Eu, Erika </w:t>
      </w:r>
      <w:proofErr w:type="spellStart"/>
      <w:r w:rsidRPr="008007AB">
        <w:rPr>
          <w:rFonts w:ascii="Arial" w:hAnsi="Arial" w:cs="Arial"/>
          <w:sz w:val="24"/>
          <w:szCs w:val="24"/>
        </w:rPr>
        <w:t>Svícero</w:t>
      </w:r>
      <w:proofErr w:type="spellEnd"/>
      <w:r w:rsidRPr="008007AB">
        <w:rPr>
          <w:rFonts w:ascii="Arial" w:hAnsi="Arial" w:cs="Arial"/>
          <w:sz w:val="24"/>
          <w:szCs w:val="24"/>
        </w:rPr>
        <w:t xml:space="preserve"> Martins, Supervisora de Processo </w:t>
      </w:r>
      <w:bookmarkStart w:id="0" w:name="_GoBack"/>
      <w:r w:rsidRPr="008007AB">
        <w:rPr>
          <w:rFonts w:ascii="Arial" w:hAnsi="Arial" w:cs="Arial"/>
          <w:sz w:val="24"/>
          <w:szCs w:val="24"/>
        </w:rPr>
        <w:t xml:space="preserve">Legislativo, lavrei a presente Ata que, se aprovada, será assinada pelo </w:t>
      </w:r>
      <w:bookmarkEnd w:id="0"/>
      <w:r w:rsidRPr="008007AB">
        <w:rPr>
          <w:rFonts w:ascii="Arial" w:hAnsi="Arial" w:cs="Arial"/>
          <w:sz w:val="24"/>
          <w:szCs w:val="24"/>
        </w:rPr>
        <w:t>Presidente da Câmara Municipal, ___________________________Vereador Rodrigo Rodrigues e pela 1ª Secretária da Câmara Municipal, _______________________________ Vereadora Cláudia Maria Gabriel.</w:t>
      </w:r>
    </w:p>
    <w:p w14:paraId="7F311200" w14:textId="77777777" w:rsidR="002A3701" w:rsidRPr="008007AB" w:rsidRDefault="002A3701" w:rsidP="002A3701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</w:p>
    <w:p w14:paraId="6D1AACF1" w14:textId="77777777" w:rsidR="00626275" w:rsidRDefault="00626275">
      <w:pPr>
        <w:jc w:val="both"/>
        <w:rPr>
          <w:b/>
          <w:i/>
          <w:sz w:val="24"/>
          <w:szCs w:val="24"/>
        </w:rPr>
      </w:pPr>
    </w:p>
    <w:p w14:paraId="4885DC03" w14:textId="77777777" w:rsidR="00FD00D6" w:rsidRDefault="00FD00D6">
      <w:pPr>
        <w:jc w:val="both"/>
        <w:rPr>
          <w:b/>
          <w:i/>
          <w:sz w:val="24"/>
          <w:szCs w:val="24"/>
        </w:rPr>
      </w:pPr>
    </w:p>
    <w:p w14:paraId="5256387A" w14:textId="77777777" w:rsidR="00FD00D6" w:rsidRDefault="00FD00D6">
      <w:pPr>
        <w:jc w:val="both"/>
        <w:rPr>
          <w:b/>
          <w:i/>
          <w:sz w:val="24"/>
          <w:szCs w:val="24"/>
        </w:rPr>
      </w:pPr>
    </w:p>
    <w:p w14:paraId="50C194E8" w14:textId="77777777" w:rsidR="00FD00D6" w:rsidRDefault="00FD00D6">
      <w:pPr>
        <w:jc w:val="both"/>
        <w:rPr>
          <w:b/>
          <w:i/>
          <w:sz w:val="24"/>
          <w:szCs w:val="24"/>
        </w:rPr>
      </w:pPr>
    </w:p>
    <w:p w14:paraId="2D7A7A66" w14:textId="77777777" w:rsidR="00FD00D6" w:rsidRDefault="00FD00D6">
      <w:pPr>
        <w:jc w:val="both"/>
        <w:rPr>
          <w:b/>
          <w:i/>
          <w:sz w:val="24"/>
          <w:szCs w:val="24"/>
        </w:rPr>
      </w:pPr>
    </w:p>
    <w:p w14:paraId="4EB66708" w14:textId="77777777" w:rsidR="00FD00D6" w:rsidRDefault="00FD00D6">
      <w:pPr>
        <w:jc w:val="both"/>
        <w:rPr>
          <w:b/>
          <w:i/>
          <w:sz w:val="24"/>
          <w:szCs w:val="24"/>
        </w:rPr>
      </w:pPr>
    </w:p>
    <w:p w14:paraId="469B7ECA" w14:textId="565BDFE7" w:rsidR="00FD00D6" w:rsidRPr="00FD00D6" w:rsidRDefault="00FD00D6">
      <w:pPr>
        <w:jc w:val="both"/>
        <w:rPr>
          <w:b/>
          <w:i/>
          <w:color w:val="BFBFBF" w:themeColor="background1" w:themeShade="BF"/>
          <w:sz w:val="24"/>
          <w:szCs w:val="24"/>
        </w:rPr>
      </w:pPr>
      <w:proofErr w:type="spellStart"/>
      <w:proofErr w:type="gramStart"/>
      <w:r w:rsidRPr="00FD00D6">
        <w:rPr>
          <w:b/>
          <w:i/>
          <w:color w:val="BFBFBF" w:themeColor="background1" w:themeShade="BF"/>
          <w:sz w:val="24"/>
          <w:szCs w:val="24"/>
        </w:rPr>
        <w:t>esm</w:t>
      </w:r>
      <w:proofErr w:type="spellEnd"/>
      <w:proofErr w:type="gramEnd"/>
    </w:p>
    <w:sectPr w:rsidR="00FD00D6" w:rsidRPr="00FD00D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57883" w14:textId="77777777" w:rsidR="005F73A2" w:rsidRDefault="005F73A2">
      <w:r>
        <w:separator/>
      </w:r>
    </w:p>
  </w:endnote>
  <w:endnote w:type="continuationSeparator" w:id="0">
    <w:p w14:paraId="40CCB62F" w14:textId="77777777" w:rsidR="005F73A2" w:rsidRDefault="005F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6FBF" w14:textId="77777777" w:rsidR="005F73A2" w:rsidRDefault="005F73A2">
      <w:r>
        <w:separator/>
      </w:r>
    </w:p>
  </w:footnote>
  <w:footnote w:type="continuationSeparator" w:id="0">
    <w:p w14:paraId="1A63A917" w14:textId="77777777" w:rsidR="005F73A2" w:rsidRDefault="005F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95D79"/>
    <w:rsid w:val="000A2E08"/>
    <w:rsid w:val="001D17C4"/>
    <w:rsid w:val="002727E3"/>
    <w:rsid w:val="002A3701"/>
    <w:rsid w:val="002A7795"/>
    <w:rsid w:val="002F32EC"/>
    <w:rsid w:val="00401260"/>
    <w:rsid w:val="004A57A3"/>
    <w:rsid w:val="005427D3"/>
    <w:rsid w:val="005561EC"/>
    <w:rsid w:val="00585CD9"/>
    <w:rsid w:val="005F73A2"/>
    <w:rsid w:val="00626275"/>
    <w:rsid w:val="00673608"/>
    <w:rsid w:val="006F2658"/>
    <w:rsid w:val="006F7041"/>
    <w:rsid w:val="0077477F"/>
    <w:rsid w:val="007B48C0"/>
    <w:rsid w:val="007B6C58"/>
    <w:rsid w:val="008007AB"/>
    <w:rsid w:val="009704D2"/>
    <w:rsid w:val="009A1387"/>
    <w:rsid w:val="00A2121A"/>
    <w:rsid w:val="00B83F19"/>
    <w:rsid w:val="00C804EA"/>
    <w:rsid w:val="00CD1B82"/>
    <w:rsid w:val="00CD28B7"/>
    <w:rsid w:val="00ED117B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2A37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21</cp:revision>
  <cp:lastPrinted>2020-07-10T14:11:00Z</cp:lastPrinted>
  <dcterms:created xsi:type="dcterms:W3CDTF">2020-07-10T14:11:00Z</dcterms:created>
  <dcterms:modified xsi:type="dcterms:W3CDTF">2021-09-17T12:42:00Z</dcterms:modified>
</cp:coreProperties>
</file>